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8E7C" w14:textId="77777777" w:rsidR="00F96F6E" w:rsidRPr="00B92075" w:rsidRDefault="008B018B" w:rsidP="00F96F6E">
      <w:pPr>
        <w:ind w:left="-113" w:right="-113"/>
        <w:jc w:val="center"/>
        <w:rPr>
          <w:lang w:val="uk-UA"/>
        </w:rPr>
      </w:pPr>
      <w:r w:rsidRPr="00B92075">
        <w:rPr>
          <w:lang w:val="uk-UA"/>
        </w:rPr>
        <w:t>ДЕРЖАВНЕ АГЕНТСТВО ЛІСОВИХ РЕСУРСІВ УКРАЇНИ</w:t>
      </w:r>
    </w:p>
    <w:p w14:paraId="5841EC02" w14:textId="77777777" w:rsidR="00F96F6E" w:rsidRPr="00B92075" w:rsidRDefault="008B018B" w:rsidP="00F96F6E">
      <w:pPr>
        <w:ind w:left="-113" w:right="-113"/>
        <w:jc w:val="center"/>
        <w:rPr>
          <w:lang w:val="uk-UA"/>
        </w:rPr>
      </w:pPr>
      <w:r w:rsidRPr="00B92075">
        <w:rPr>
          <w:lang w:val="uk-UA"/>
        </w:rPr>
        <w:t>УКРАЇНСЬКЕ ДЕРЖАВНЕ ПРОЕКТНЕ ЛІСОВПОРЯДНЕ ВИРОБНИЧЕ ОБ'ЄДНАННЯ</w:t>
      </w:r>
    </w:p>
    <w:p w14:paraId="7407F512" w14:textId="77777777" w:rsidR="00F96F6E" w:rsidRPr="00B92075" w:rsidRDefault="008B018B" w:rsidP="00F96F6E">
      <w:pPr>
        <w:ind w:left="-113" w:right="-113"/>
        <w:jc w:val="center"/>
        <w:rPr>
          <w:lang w:val="uk-UA"/>
        </w:rPr>
      </w:pPr>
      <w:r w:rsidRPr="00B92075">
        <w:rPr>
          <w:lang w:val="uk-UA"/>
        </w:rPr>
        <w:t>КОМПЛЕКСНА ЛІСОВПОРЯДНА ЕКСПЕДИЦІЯ</w:t>
      </w:r>
    </w:p>
    <w:p w14:paraId="7051A667" w14:textId="77777777" w:rsidR="00F96F6E" w:rsidRPr="00B92075" w:rsidRDefault="00F96F6E" w:rsidP="00F96F6E">
      <w:pPr>
        <w:ind w:left="-113" w:right="-113"/>
        <w:jc w:val="center"/>
        <w:rPr>
          <w:lang w:val="uk-UA"/>
        </w:rPr>
      </w:pPr>
    </w:p>
    <w:p w14:paraId="0769A8CB" w14:textId="77777777" w:rsidR="00F96F6E" w:rsidRPr="00B92075" w:rsidRDefault="00F96F6E" w:rsidP="00F96F6E">
      <w:pPr>
        <w:ind w:left="-113" w:right="-113"/>
        <w:jc w:val="center"/>
        <w:rPr>
          <w:b/>
          <w:bCs/>
          <w:lang w:val="uk-UA"/>
        </w:rPr>
      </w:pPr>
    </w:p>
    <w:p w14:paraId="7B7D3275" w14:textId="77777777" w:rsidR="00F96F6E" w:rsidRPr="00B92075" w:rsidRDefault="00F96F6E" w:rsidP="00F96F6E">
      <w:pPr>
        <w:ind w:left="-113" w:right="-113"/>
        <w:jc w:val="center"/>
        <w:rPr>
          <w:b/>
          <w:bCs/>
          <w:lang w:val="uk-UA"/>
        </w:rPr>
      </w:pPr>
    </w:p>
    <w:p w14:paraId="0D05B3FC" w14:textId="77777777" w:rsidR="00F96F6E" w:rsidRPr="00B92075" w:rsidRDefault="00F96F6E" w:rsidP="00F96F6E">
      <w:pPr>
        <w:ind w:left="-113" w:right="-113"/>
        <w:jc w:val="center"/>
        <w:rPr>
          <w:b/>
          <w:bCs/>
          <w:lang w:val="uk-UA"/>
        </w:rPr>
      </w:pPr>
    </w:p>
    <w:p w14:paraId="2ED6793B" w14:textId="77777777" w:rsidR="00F96F6E" w:rsidRPr="00B92075" w:rsidRDefault="00F96F6E" w:rsidP="00F96F6E">
      <w:pPr>
        <w:ind w:left="-113" w:right="-113"/>
        <w:jc w:val="center"/>
        <w:rPr>
          <w:b/>
          <w:bCs/>
          <w:lang w:val="uk-UA"/>
        </w:rPr>
      </w:pPr>
    </w:p>
    <w:p w14:paraId="74F58620" w14:textId="77777777" w:rsidR="00F96F6E" w:rsidRPr="00B92075" w:rsidRDefault="00F96F6E" w:rsidP="00F96F6E">
      <w:pPr>
        <w:ind w:left="-113" w:right="-113"/>
        <w:jc w:val="center"/>
        <w:rPr>
          <w:b/>
          <w:bCs/>
          <w:lang w:val="uk-UA"/>
        </w:rPr>
      </w:pPr>
    </w:p>
    <w:p w14:paraId="0A277496" w14:textId="77777777" w:rsidR="00F96F6E" w:rsidRPr="00B92075" w:rsidRDefault="00F96F6E" w:rsidP="00F96F6E">
      <w:pPr>
        <w:ind w:left="-113" w:right="-113"/>
        <w:jc w:val="center"/>
        <w:rPr>
          <w:b/>
          <w:bCs/>
          <w:lang w:val="uk-UA"/>
        </w:rPr>
      </w:pPr>
    </w:p>
    <w:p w14:paraId="26B054D1" w14:textId="77777777" w:rsidR="00F96F6E" w:rsidRPr="00B92075" w:rsidRDefault="00F96F6E" w:rsidP="00F96F6E">
      <w:pPr>
        <w:ind w:left="-113" w:right="-113"/>
        <w:jc w:val="center"/>
        <w:rPr>
          <w:b/>
          <w:bCs/>
          <w:lang w:val="uk-UA"/>
        </w:rPr>
      </w:pPr>
    </w:p>
    <w:p w14:paraId="55B2A3DA" w14:textId="77777777" w:rsidR="00F96F6E" w:rsidRPr="00B92075" w:rsidRDefault="00F96F6E" w:rsidP="00F96F6E">
      <w:pPr>
        <w:ind w:left="-113" w:right="-113"/>
        <w:jc w:val="center"/>
        <w:rPr>
          <w:b/>
          <w:bCs/>
          <w:lang w:val="uk-UA"/>
        </w:rPr>
      </w:pPr>
      <w:r w:rsidRPr="00B92075">
        <w:rPr>
          <w:b/>
          <w:bCs/>
          <w:lang w:val="uk-UA"/>
        </w:rPr>
        <w:t>КЛОПОТАННЯ</w:t>
      </w:r>
    </w:p>
    <w:p w14:paraId="4144B870" w14:textId="77777777" w:rsidR="00F96F6E" w:rsidRPr="00B92075" w:rsidRDefault="00F96F6E" w:rsidP="00F96F6E">
      <w:pPr>
        <w:ind w:left="-113" w:right="-113"/>
        <w:jc w:val="center"/>
        <w:rPr>
          <w:lang w:val="uk-UA"/>
        </w:rPr>
      </w:pPr>
      <w:r w:rsidRPr="00B92075">
        <w:rPr>
          <w:lang w:val="uk-UA"/>
        </w:rPr>
        <w:t>щодо виділення особливо захисних лісових ділянок</w:t>
      </w:r>
    </w:p>
    <w:p w14:paraId="04647D27" w14:textId="77777777" w:rsidR="00FF3582" w:rsidRPr="00B92075" w:rsidRDefault="00FF3582" w:rsidP="00FF3582">
      <w:pPr>
        <w:ind w:left="-113" w:right="-113"/>
        <w:jc w:val="center"/>
        <w:rPr>
          <w:iCs/>
          <w:lang w:val="uk-UA"/>
        </w:rPr>
      </w:pPr>
      <w:r w:rsidRPr="00B92075">
        <w:rPr>
          <w:iCs/>
          <w:lang w:val="uk-UA"/>
        </w:rPr>
        <w:t>Державного спеціалізованого господарського підприємства «Ліси України»</w:t>
      </w:r>
    </w:p>
    <w:p w14:paraId="1E21FA31" w14:textId="77777777" w:rsidR="008B018B" w:rsidRPr="00B92075" w:rsidRDefault="00FF3582" w:rsidP="00122E0A">
      <w:pPr>
        <w:ind w:left="-113" w:right="-113"/>
        <w:jc w:val="center"/>
        <w:rPr>
          <w:lang w:val="uk-UA"/>
        </w:rPr>
      </w:pPr>
      <w:r w:rsidRPr="00B92075">
        <w:rPr>
          <w:lang w:val="uk-UA"/>
        </w:rPr>
        <w:t>філії «</w:t>
      </w:r>
      <w:r w:rsidR="00CB073C" w:rsidRPr="00B92075">
        <w:rPr>
          <w:lang w:val="uk-UA"/>
        </w:rPr>
        <w:t>Столичний лісовий офіс</w:t>
      </w:r>
      <w:r w:rsidRPr="00B92075">
        <w:rPr>
          <w:lang w:val="uk-UA"/>
        </w:rPr>
        <w:t>»</w:t>
      </w:r>
      <w:r w:rsidR="00122E0A" w:rsidRPr="00B92075">
        <w:rPr>
          <w:lang w:val="uk-UA"/>
        </w:rPr>
        <w:t xml:space="preserve"> </w:t>
      </w:r>
      <w:r w:rsidR="00CB073C" w:rsidRPr="00B92075">
        <w:rPr>
          <w:lang w:val="uk-UA"/>
        </w:rPr>
        <w:t>Бориспільського</w:t>
      </w:r>
      <w:r w:rsidR="008B018B" w:rsidRPr="00B92075">
        <w:rPr>
          <w:bCs/>
          <w:lang w:val="uk-UA"/>
        </w:rPr>
        <w:t xml:space="preserve"> </w:t>
      </w:r>
      <w:proofErr w:type="spellStart"/>
      <w:r w:rsidR="008B018B" w:rsidRPr="00B92075">
        <w:rPr>
          <w:lang w:val="uk-UA"/>
        </w:rPr>
        <w:t>надлісництва</w:t>
      </w:r>
      <w:proofErr w:type="spellEnd"/>
    </w:p>
    <w:p w14:paraId="1887E60C" w14:textId="77777777" w:rsidR="00F96F6E" w:rsidRPr="00B92075" w:rsidRDefault="00CB073C" w:rsidP="00F96F6E">
      <w:pPr>
        <w:jc w:val="center"/>
        <w:rPr>
          <w:bCs/>
          <w:lang w:val="uk-UA"/>
        </w:rPr>
      </w:pPr>
      <w:r w:rsidRPr="00B92075">
        <w:rPr>
          <w:bCs/>
          <w:lang w:val="uk-UA"/>
        </w:rPr>
        <w:t>Київської області</w:t>
      </w:r>
      <w:r w:rsidR="00F96F6E" w:rsidRPr="00B92075">
        <w:rPr>
          <w:bCs/>
          <w:lang w:val="uk-UA"/>
        </w:rPr>
        <w:t xml:space="preserve"> </w:t>
      </w:r>
    </w:p>
    <w:p w14:paraId="30910F56" w14:textId="77777777" w:rsidR="00F96F6E" w:rsidRPr="00B92075" w:rsidRDefault="00F96F6E" w:rsidP="00F96F6E">
      <w:pPr>
        <w:jc w:val="center"/>
        <w:rPr>
          <w:bCs/>
          <w:lang w:val="uk-UA"/>
        </w:rPr>
      </w:pPr>
    </w:p>
    <w:p w14:paraId="480619D4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2D19ADB6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4D29F4D6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5DA287CA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3F402640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1B08453C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2754DC6D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7D98FBF7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71071FAC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39570DE2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5BBC6F71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670C21CF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5779E148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79C47440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00ACA713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7A924610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5896BC90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29CCC325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2F672C52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241C2360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6685EEB1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3B22EDD1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460A4BE2" w14:textId="77777777" w:rsidR="0057414A" w:rsidRPr="00B92075" w:rsidRDefault="0057414A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140DF898" w14:textId="77777777" w:rsidR="0057414A" w:rsidRPr="00B92075" w:rsidRDefault="0057414A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77068A60" w14:textId="77777777" w:rsidR="00F96F6E" w:rsidRPr="00B92075" w:rsidRDefault="00F96F6E" w:rsidP="00F96F6E">
      <w:pPr>
        <w:tabs>
          <w:tab w:val="left" w:pos="567"/>
        </w:tabs>
        <w:jc w:val="center"/>
        <w:rPr>
          <w:sz w:val="16"/>
          <w:szCs w:val="16"/>
          <w:lang w:val="uk-UA"/>
        </w:rPr>
      </w:pPr>
    </w:p>
    <w:p w14:paraId="50F776B1" w14:textId="77777777" w:rsidR="00F96F6E" w:rsidRPr="00B92075" w:rsidRDefault="00F96F6E" w:rsidP="00F96F6E">
      <w:pPr>
        <w:tabs>
          <w:tab w:val="left" w:pos="567"/>
        </w:tabs>
        <w:jc w:val="center"/>
        <w:rPr>
          <w:lang w:val="uk-UA"/>
        </w:rPr>
      </w:pPr>
      <w:r w:rsidRPr="00B92075">
        <w:rPr>
          <w:lang w:val="uk-UA"/>
        </w:rPr>
        <w:t>Ірпінь – 202</w:t>
      </w:r>
      <w:r w:rsidR="00CB073C" w:rsidRPr="00B92075">
        <w:rPr>
          <w:lang w:val="uk-UA"/>
        </w:rPr>
        <w:t>6</w:t>
      </w:r>
    </w:p>
    <w:p w14:paraId="40913AD8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1E8B4271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5F80B7F3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681DC961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59C381DA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3C596C73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4DA252F7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6755A9BE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5C5DB9F6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12B3E757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1ABEA756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1F264099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1988E375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338AC9FC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6E739126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62945F61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711C00C0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5A55B0E5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247037CE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0019A1EC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7265842B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3B8C509F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10FDB3B7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6FE41FB0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1DA08339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31D6E4EB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1C18E297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01B97ED2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4442E819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55CEEE8F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7EA2CEDE" w14:textId="77777777" w:rsidR="00122E0A" w:rsidRPr="00B92075" w:rsidRDefault="00122E0A" w:rsidP="00F56E55">
      <w:pPr>
        <w:ind w:left="-113" w:right="-113"/>
        <w:jc w:val="center"/>
        <w:rPr>
          <w:lang w:val="uk-UA"/>
        </w:rPr>
      </w:pPr>
    </w:p>
    <w:p w14:paraId="46E72291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2C2601B3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491BEE84" w14:textId="77777777" w:rsidR="00F96F6E" w:rsidRPr="00B92075" w:rsidRDefault="00F96F6E" w:rsidP="00F56E55">
      <w:pPr>
        <w:ind w:left="-113" w:right="-113"/>
        <w:jc w:val="center"/>
        <w:rPr>
          <w:lang w:val="uk-UA"/>
        </w:rPr>
      </w:pPr>
    </w:p>
    <w:p w14:paraId="4F9A2A86" w14:textId="77777777" w:rsidR="00A77A09" w:rsidRPr="00B92075" w:rsidRDefault="00122E0A" w:rsidP="00F56E55">
      <w:pPr>
        <w:ind w:left="-113" w:right="-113"/>
        <w:jc w:val="center"/>
        <w:rPr>
          <w:lang w:val="uk-UA"/>
        </w:rPr>
      </w:pPr>
      <w:r w:rsidRPr="00B92075">
        <w:rPr>
          <w:lang w:val="uk-UA"/>
        </w:rPr>
        <w:lastRenderedPageBreak/>
        <w:t>ДЕРЖАВНЕ АГЕНТСТВО ЛІСОВИХ РЕСУРСІВ УКРАЇНИ</w:t>
      </w:r>
    </w:p>
    <w:p w14:paraId="685E3816" w14:textId="77777777" w:rsidR="00A77A09" w:rsidRPr="00B92075" w:rsidRDefault="00122E0A" w:rsidP="00F56E55">
      <w:pPr>
        <w:ind w:left="-113" w:right="-113"/>
        <w:jc w:val="center"/>
        <w:rPr>
          <w:lang w:val="uk-UA"/>
        </w:rPr>
      </w:pPr>
      <w:r w:rsidRPr="00B92075">
        <w:rPr>
          <w:lang w:val="uk-UA"/>
        </w:rPr>
        <w:t>УКРАЇНСЬКЕ ДЕРЖАВНЕ ПРОЕКТНЕ ЛІСОВПОРЯДНЕ ВИРОБНИЧЕ ОБ'ЄДНАННЯ</w:t>
      </w:r>
    </w:p>
    <w:p w14:paraId="019A82EE" w14:textId="77777777" w:rsidR="00A77A09" w:rsidRPr="00B92075" w:rsidRDefault="00122E0A" w:rsidP="00F56E55">
      <w:pPr>
        <w:ind w:left="-113" w:right="-113"/>
        <w:jc w:val="center"/>
        <w:rPr>
          <w:lang w:val="uk-UA"/>
        </w:rPr>
      </w:pPr>
      <w:r w:rsidRPr="00B92075">
        <w:rPr>
          <w:lang w:val="uk-UA"/>
        </w:rPr>
        <w:t>КОМПЛЕКСНА ЛІСОВПОРЯДНА ЕКСПЕДИЦІЯ</w:t>
      </w:r>
    </w:p>
    <w:p w14:paraId="1F9D9D42" w14:textId="77777777" w:rsidR="00A77A09" w:rsidRPr="00B92075" w:rsidRDefault="00A77A09" w:rsidP="00F56E55">
      <w:pPr>
        <w:ind w:left="-113" w:right="-113"/>
        <w:jc w:val="center"/>
        <w:rPr>
          <w:lang w:val="uk-UA"/>
        </w:rPr>
      </w:pPr>
    </w:p>
    <w:p w14:paraId="7CA6BAAD" w14:textId="77777777" w:rsidR="00122E0A" w:rsidRPr="00B92075" w:rsidRDefault="00122E0A" w:rsidP="00F56E55">
      <w:pPr>
        <w:ind w:left="-113" w:right="-113"/>
        <w:jc w:val="center"/>
        <w:rPr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158"/>
        <w:gridCol w:w="7159"/>
      </w:tblGrid>
      <w:tr w:rsidR="00A77A09" w:rsidRPr="00B92075" w14:paraId="618B0CA5" w14:textId="77777777" w:rsidTr="00F56E55">
        <w:trPr>
          <w:trHeight w:val="1777"/>
        </w:trPr>
        <w:tc>
          <w:tcPr>
            <w:tcW w:w="7158" w:type="dxa"/>
          </w:tcPr>
          <w:p w14:paraId="2354720D" w14:textId="77777777" w:rsidR="00A77A09" w:rsidRPr="00B92075" w:rsidRDefault="00A77A09" w:rsidP="00F56E55">
            <w:pPr>
              <w:ind w:left="-113" w:right="-113"/>
              <w:jc w:val="center"/>
              <w:rPr>
                <w:b/>
                <w:lang w:val="uk-UA"/>
              </w:rPr>
            </w:pPr>
            <w:r w:rsidRPr="00B92075">
              <w:rPr>
                <w:b/>
                <w:lang w:val="uk-UA"/>
              </w:rPr>
              <w:t>ПОГОДЖЕНО</w:t>
            </w:r>
          </w:p>
          <w:p w14:paraId="79A82DDE" w14:textId="77777777" w:rsidR="000D1BEF" w:rsidRPr="00B92075" w:rsidRDefault="000D1BEF" w:rsidP="000D1BEF">
            <w:pPr>
              <w:ind w:left="-113" w:right="-113"/>
              <w:jc w:val="center"/>
              <w:rPr>
                <w:lang w:val="uk-UA"/>
              </w:rPr>
            </w:pPr>
            <w:r w:rsidRPr="00B92075">
              <w:rPr>
                <w:lang w:val="uk-UA"/>
              </w:rPr>
              <w:t>ДП «Ліси України»</w:t>
            </w:r>
          </w:p>
          <w:p w14:paraId="43F492FC" w14:textId="77777777" w:rsidR="00A77A09" w:rsidRPr="00B92075" w:rsidRDefault="00CB073C" w:rsidP="00F56E55">
            <w:pPr>
              <w:ind w:left="-113" w:right="-113"/>
              <w:jc w:val="center"/>
              <w:rPr>
                <w:lang w:val="uk-UA"/>
              </w:rPr>
            </w:pPr>
            <w:r w:rsidRPr="00B92075">
              <w:rPr>
                <w:lang w:val="uk-UA"/>
              </w:rPr>
              <w:t>ф</w:t>
            </w:r>
            <w:r w:rsidR="004B098E" w:rsidRPr="00B92075">
              <w:rPr>
                <w:lang w:val="uk-UA"/>
              </w:rPr>
              <w:t>ілія «</w:t>
            </w:r>
            <w:r w:rsidRPr="00B92075">
              <w:rPr>
                <w:lang w:val="uk-UA"/>
              </w:rPr>
              <w:t>Столичний</w:t>
            </w:r>
            <w:r w:rsidR="004B098E" w:rsidRPr="00B92075">
              <w:rPr>
                <w:lang w:val="uk-UA"/>
              </w:rPr>
              <w:t xml:space="preserve"> лісовий офіс»</w:t>
            </w:r>
          </w:p>
          <w:p w14:paraId="2E719B98" w14:textId="77777777" w:rsidR="00B92075" w:rsidRPr="00B92075" w:rsidRDefault="00B92075" w:rsidP="00F56E55">
            <w:pPr>
              <w:ind w:left="-113" w:right="-113"/>
              <w:jc w:val="center"/>
              <w:rPr>
                <w:lang w:val="uk-UA"/>
              </w:rPr>
            </w:pPr>
          </w:p>
          <w:p w14:paraId="5B3834A2" w14:textId="4C0672DE" w:rsidR="00A77A09" w:rsidRPr="00B92075" w:rsidRDefault="004B098E" w:rsidP="00F56E55">
            <w:pPr>
              <w:ind w:left="-113" w:right="-113"/>
              <w:jc w:val="center"/>
              <w:rPr>
                <w:lang w:val="uk-UA"/>
              </w:rPr>
            </w:pPr>
            <w:r w:rsidRPr="00B92075">
              <w:rPr>
                <w:lang w:val="uk-UA"/>
              </w:rPr>
              <w:t xml:space="preserve">« </w:t>
            </w:r>
            <w:r w:rsidR="00A77A09" w:rsidRPr="00B92075">
              <w:rPr>
                <w:lang w:val="uk-UA"/>
              </w:rPr>
              <w:t>___</w:t>
            </w:r>
            <w:r w:rsidRPr="00B92075">
              <w:rPr>
                <w:lang w:val="uk-UA"/>
              </w:rPr>
              <w:t xml:space="preserve"> »</w:t>
            </w:r>
            <w:r w:rsidR="00A77A09" w:rsidRPr="00B92075">
              <w:rPr>
                <w:lang w:val="uk-UA"/>
              </w:rPr>
              <w:t xml:space="preserve"> ________________ 20</w:t>
            </w:r>
            <w:r w:rsidR="00F56E55" w:rsidRPr="00B92075">
              <w:rPr>
                <w:lang w:val="uk-UA"/>
              </w:rPr>
              <w:t>2</w:t>
            </w:r>
            <w:r w:rsidR="00CB073C" w:rsidRPr="00B92075">
              <w:rPr>
                <w:lang w:val="uk-UA"/>
              </w:rPr>
              <w:t>6</w:t>
            </w:r>
            <w:r w:rsidR="00A77A09" w:rsidRPr="00B92075">
              <w:rPr>
                <w:lang w:val="uk-UA"/>
              </w:rPr>
              <w:t xml:space="preserve"> року</w:t>
            </w:r>
          </w:p>
          <w:p w14:paraId="1648073E" w14:textId="77777777" w:rsidR="00A77A09" w:rsidRPr="00B92075" w:rsidRDefault="00A77A09" w:rsidP="00F56E55">
            <w:pPr>
              <w:ind w:left="-113" w:right="-113"/>
              <w:jc w:val="center"/>
              <w:rPr>
                <w:lang w:val="uk-UA"/>
              </w:rPr>
            </w:pPr>
          </w:p>
          <w:p w14:paraId="644A8793" w14:textId="77777777" w:rsidR="00A77A09" w:rsidRPr="00B92075" w:rsidRDefault="00A77A09" w:rsidP="00F56E55">
            <w:pPr>
              <w:ind w:left="-113" w:right="-113"/>
              <w:jc w:val="center"/>
              <w:rPr>
                <w:lang w:val="uk-UA"/>
              </w:rPr>
            </w:pPr>
            <w:r w:rsidRPr="00B92075">
              <w:rPr>
                <w:lang w:val="uk-UA"/>
              </w:rPr>
              <w:t>М.П. ____________________</w:t>
            </w:r>
          </w:p>
          <w:p w14:paraId="1A3FF922" w14:textId="77777777" w:rsidR="00A77A09" w:rsidRPr="00B92075" w:rsidRDefault="00A77A09" w:rsidP="00F56E55">
            <w:pPr>
              <w:ind w:left="-113" w:right="-113"/>
              <w:jc w:val="center"/>
              <w:rPr>
                <w:lang w:val="uk-UA"/>
              </w:rPr>
            </w:pPr>
            <w:r w:rsidRPr="00B92075">
              <w:rPr>
                <w:lang w:val="uk-UA"/>
              </w:rPr>
              <w:t>(підпис)</w:t>
            </w:r>
          </w:p>
        </w:tc>
        <w:tc>
          <w:tcPr>
            <w:tcW w:w="7159" w:type="dxa"/>
          </w:tcPr>
          <w:p w14:paraId="234541F4" w14:textId="77777777" w:rsidR="00A77A09" w:rsidRPr="00B92075" w:rsidRDefault="00A77A09" w:rsidP="00F56E55">
            <w:pPr>
              <w:ind w:left="-113" w:right="-113"/>
              <w:jc w:val="center"/>
              <w:rPr>
                <w:b/>
                <w:lang w:val="uk-UA"/>
              </w:rPr>
            </w:pPr>
            <w:r w:rsidRPr="00B92075">
              <w:rPr>
                <w:b/>
                <w:lang w:val="uk-UA"/>
              </w:rPr>
              <w:t>ПОГОДЖЕНО</w:t>
            </w:r>
          </w:p>
          <w:p w14:paraId="32FFF4C0" w14:textId="77777777" w:rsidR="009C4777" w:rsidRPr="00B92075" w:rsidRDefault="00CB073C" w:rsidP="00F56E55">
            <w:pPr>
              <w:pStyle w:val="a3"/>
              <w:ind w:left="-113" w:right="-113"/>
            </w:pPr>
            <w:r w:rsidRPr="00B92075">
              <w:t>Київ</w:t>
            </w:r>
            <w:r w:rsidR="009C4777" w:rsidRPr="00B92075">
              <w:t xml:space="preserve">ська обласна військова державна </w:t>
            </w:r>
          </w:p>
          <w:p w14:paraId="205D2BB0" w14:textId="77777777" w:rsidR="00A77A09" w:rsidRPr="00B92075" w:rsidRDefault="009C4777" w:rsidP="00F56E55">
            <w:pPr>
              <w:pStyle w:val="a3"/>
              <w:ind w:left="-113" w:right="-113"/>
            </w:pPr>
            <w:r w:rsidRPr="00B92075">
              <w:t>адміністрація</w:t>
            </w:r>
          </w:p>
          <w:p w14:paraId="3D237A23" w14:textId="77777777" w:rsidR="00B92075" w:rsidRPr="00B92075" w:rsidRDefault="00B92075" w:rsidP="00F56E55">
            <w:pPr>
              <w:ind w:left="-113" w:right="-113"/>
              <w:jc w:val="center"/>
              <w:rPr>
                <w:lang w:val="uk-UA"/>
              </w:rPr>
            </w:pPr>
          </w:p>
          <w:p w14:paraId="3161D2C9" w14:textId="576AF41A" w:rsidR="00A77A09" w:rsidRPr="00B92075" w:rsidRDefault="004B098E" w:rsidP="00F56E55">
            <w:pPr>
              <w:ind w:left="-113" w:right="-113"/>
              <w:jc w:val="center"/>
              <w:rPr>
                <w:lang w:val="uk-UA"/>
              </w:rPr>
            </w:pPr>
            <w:r w:rsidRPr="00B92075">
              <w:rPr>
                <w:lang w:val="uk-UA"/>
              </w:rPr>
              <w:t xml:space="preserve">« </w:t>
            </w:r>
            <w:r w:rsidR="00A77A09" w:rsidRPr="00B92075">
              <w:rPr>
                <w:lang w:val="uk-UA"/>
              </w:rPr>
              <w:t>___</w:t>
            </w:r>
            <w:r w:rsidRPr="00B92075">
              <w:rPr>
                <w:lang w:val="uk-UA"/>
              </w:rPr>
              <w:t xml:space="preserve"> » </w:t>
            </w:r>
            <w:r w:rsidR="00A77A09" w:rsidRPr="00B92075">
              <w:rPr>
                <w:lang w:val="uk-UA"/>
              </w:rPr>
              <w:t xml:space="preserve"> ________________ 20</w:t>
            </w:r>
            <w:r w:rsidR="00F56E55" w:rsidRPr="00B92075">
              <w:rPr>
                <w:lang w:val="uk-UA"/>
              </w:rPr>
              <w:t>2</w:t>
            </w:r>
            <w:r w:rsidR="00CB073C" w:rsidRPr="00B92075">
              <w:rPr>
                <w:lang w:val="uk-UA"/>
              </w:rPr>
              <w:t>6</w:t>
            </w:r>
            <w:r w:rsidR="00A77A09" w:rsidRPr="00B92075">
              <w:rPr>
                <w:lang w:val="uk-UA"/>
              </w:rPr>
              <w:t xml:space="preserve"> року</w:t>
            </w:r>
          </w:p>
          <w:p w14:paraId="10E02650" w14:textId="77777777" w:rsidR="00A77A09" w:rsidRPr="00B92075" w:rsidRDefault="00A77A09" w:rsidP="00F56E55">
            <w:pPr>
              <w:ind w:left="-113" w:right="-113"/>
              <w:jc w:val="center"/>
              <w:rPr>
                <w:lang w:val="uk-UA"/>
              </w:rPr>
            </w:pPr>
          </w:p>
          <w:p w14:paraId="022A94DF" w14:textId="77777777" w:rsidR="00A77A09" w:rsidRPr="00B92075" w:rsidRDefault="00A77A09" w:rsidP="00F56E55">
            <w:pPr>
              <w:ind w:left="-113" w:right="-113"/>
              <w:jc w:val="center"/>
              <w:rPr>
                <w:lang w:val="uk-UA"/>
              </w:rPr>
            </w:pPr>
            <w:r w:rsidRPr="00B92075">
              <w:rPr>
                <w:lang w:val="uk-UA"/>
              </w:rPr>
              <w:t>М. П. ___________________</w:t>
            </w:r>
          </w:p>
          <w:p w14:paraId="369DDF44" w14:textId="77777777" w:rsidR="00A77A09" w:rsidRPr="00B92075" w:rsidRDefault="00A77A09" w:rsidP="00F56E55">
            <w:pPr>
              <w:ind w:left="-113" w:right="-113"/>
              <w:jc w:val="center"/>
              <w:rPr>
                <w:lang w:val="uk-UA"/>
              </w:rPr>
            </w:pPr>
            <w:r w:rsidRPr="00B92075">
              <w:rPr>
                <w:lang w:val="uk-UA"/>
              </w:rPr>
              <w:t>(підпис)</w:t>
            </w:r>
          </w:p>
        </w:tc>
      </w:tr>
    </w:tbl>
    <w:p w14:paraId="2E70F7B9" w14:textId="77777777" w:rsidR="00A77A09" w:rsidRPr="00B92075" w:rsidRDefault="00A77A09" w:rsidP="00F56E55">
      <w:pPr>
        <w:ind w:left="-113" w:right="-113"/>
        <w:jc w:val="center"/>
        <w:rPr>
          <w:b/>
          <w:bCs/>
          <w:lang w:val="uk-UA"/>
        </w:rPr>
      </w:pPr>
    </w:p>
    <w:p w14:paraId="3EDC4F9F" w14:textId="77777777" w:rsidR="00A77A09" w:rsidRPr="00B92075" w:rsidRDefault="00A77A09" w:rsidP="00F56E55">
      <w:pPr>
        <w:ind w:left="-113" w:right="-113"/>
        <w:jc w:val="center"/>
        <w:rPr>
          <w:b/>
          <w:bCs/>
          <w:lang w:val="uk-UA"/>
        </w:rPr>
      </w:pPr>
      <w:r w:rsidRPr="00B92075">
        <w:rPr>
          <w:b/>
          <w:bCs/>
          <w:lang w:val="uk-UA"/>
        </w:rPr>
        <w:t>КЛОПОТАННЯ</w:t>
      </w:r>
    </w:p>
    <w:p w14:paraId="24E75151" w14:textId="77777777" w:rsidR="00A77A09" w:rsidRPr="00B92075" w:rsidRDefault="00A77A09" w:rsidP="00F56E55">
      <w:pPr>
        <w:ind w:left="-113" w:right="-113"/>
        <w:jc w:val="center"/>
        <w:rPr>
          <w:lang w:val="uk-UA"/>
        </w:rPr>
      </w:pPr>
      <w:r w:rsidRPr="00B92075">
        <w:rPr>
          <w:lang w:val="uk-UA"/>
        </w:rPr>
        <w:t>щодо виділення особливо захисних лісових ділянок</w:t>
      </w:r>
    </w:p>
    <w:p w14:paraId="59276000" w14:textId="77777777" w:rsidR="00CB073C" w:rsidRPr="00B92075" w:rsidRDefault="00CB073C" w:rsidP="00CB073C">
      <w:pPr>
        <w:ind w:left="-113" w:right="-113"/>
        <w:jc w:val="center"/>
        <w:rPr>
          <w:iCs/>
          <w:lang w:val="uk-UA"/>
        </w:rPr>
      </w:pPr>
      <w:r w:rsidRPr="00B92075">
        <w:rPr>
          <w:iCs/>
          <w:lang w:val="uk-UA"/>
        </w:rPr>
        <w:t>Державного спеціалізованого господарського підприємства «Ліси України»</w:t>
      </w:r>
    </w:p>
    <w:p w14:paraId="569AB617" w14:textId="77777777" w:rsidR="00CB073C" w:rsidRPr="00B92075" w:rsidRDefault="00CB073C" w:rsidP="00CB073C">
      <w:pPr>
        <w:ind w:left="-113" w:right="-113"/>
        <w:jc w:val="center"/>
        <w:rPr>
          <w:lang w:val="uk-UA"/>
        </w:rPr>
      </w:pPr>
      <w:r w:rsidRPr="00B92075">
        <w:rPr>
          <w:lang w:val="uk-UA"/>
        </w:rPr>
        <w:t>філії «Столичний лісовий офіс» Бориспільського</w:t>
      </w:r>
      <w:r w:rsidRPr="00B92075">
        <w:rPr>
          <w:bCs/>
          <w:lang w:val="uk-UA"/>
        </w:rPr>
        <w:t xml:space="preserve"> </w:t>
      </w:r>
      <w:proofErr w:type="spellStart"/>
      <w:r w:rsidRPr="00B92075">
        <w:rPr>
          <w:lang w:val="uk-UA"/>
        </w:rPr>
        <w:t>надлісництва</w:t>
      </w:r>
      <w:proofErr w:type="spellEnd"/>
    </w:p>
    <w:p w14:paraId="0848853F" w14:textId="77777777" w:rsidR="00FF3582" w:rsidRPr="00B92075" w:rsidRDefault="00CB073C" w:rsidP="00CB073C">
      <w:pPr>
        <w:jc w:val="center"/>
        <w:rPr>
          <w:bCs/>
          <w:lang w:val="uk-UA"/>
        </w:rPr>
      </w:pPr>
      <w:r w:rsidRPr="00B92075">
        <w:rPr>
          <w:bCs/>
          <w:lang w:val="uk-UA"/>
        </w:rPr>
        <w:t>Київської області</w:t>
      </w:r>
    </w:p>
    <w:p w14:paraId="612C8326" w14:textId="77777777" w:rsidR="009C4777" w:rsidRPr="00B92075" w:rsidRDefault="009C4777" w:rsidP="00F56E55">
      <w:pPr>
        <w:jc w:val="center"/>
        <w:rPr>
          <w:bCs/>
          <w:lang w:val="uk-UA"/>
        </w:rPr>
      </w:pPr>
    </w:p>
    <w:p w14:paraId="03B02AAA" w14:textId="77777777" w:rsidR="009C4777" w:rsidRPr="00B92075" w:rsidRDefault="00F56E55" w:rsidP="00CB073C">
      <w:pPr>
        <w:pStyle w:val="a5"/>
        <w:ind w:left="5387" w:firstLine="0"/>
        <w:jc w:val="center"/>
        <w:rPr>
          <w:bCs/>
        </w:rPr>
      </w:pPr>
      <w:r w:rsidRPr="00B92075">
        <w:t xml:space="preserve">           </w:t>
      </w:r>
      <w:r w:rsidR="00A77A09" w:rsidRPr="00B92075">
        <w:rPr>
          <w:bCs/>
        </w:rPr>
        <w:t>Поштова адреса:</w:t>
      </w:r>
      <w:r w:rsidR="004B098E" w:rsidRPr="00B92075">
        <w:rPr>
          <w:bCs/>
        </w:rPr>
        <w:t xml:space="preserve"> </w:t>
      </w:r>
      <w:proofErr w:type="spellStart"/>
      <w:r w:rsidR="00CB073C" w:rsidRPr="00B92075">
        <w:rPr>
          <w:bCs/>
        </w:rPr>
        <w:t>вул.Лісова</w:t>
      </w:r>
      <w:proofErr w:type="spellEnd"/>
      <w:r w:rsidR="00CB073C" w:rsidRPr="00B92075">
        <w:rPr>
          <w:bCs/>
        </w:rPr>
        <w:t>, 1</w:t>
      </w:r>
    </w:p>
    <w:p w14:paraId="186177C7" w14:textId="60DE6EDD" w:rsidR="00CB073C" w:rsidRPr="00B92075" w:rsidRDefault="00CB073C" w:rsidP="00CB073C">
      <w:pPr>
        <w:pStyle w:val="a5"/>
        <w:ind w:left="5387" w:firstLine="0"/>
        <w:jc w:val="center"/>
        <w:rPr>
          <w:bCs/>
        </w:rPr>
      </w:pPr>
      <w:r w:rsidRPr="00B92075">
        <w:rPr>
          <w:bCs/>
        </w:rPr>
        <w:t xml:space="preserve">                            </w:t>
      </w:r>
      <w:r w:rsidR="00B92075" w:rsidRPr="00B92075">
        <w:rPr>
          <w:bCs/>
        </w:rPr>
        <w:t xml:space="preserve"> </w:t>
      </w:r>
      <w:proofErr w:type="spellStart"/>
      <w:r w:rsidRPr="00B92075">
        <w:rPr>
          <w:bCs/>
        </w:rPr>
        <w:t>с.Гора</w:t>
      </w:r>
      <w:proofErr w:type="spellEnd"/>
    </w:p>
    <w:p w14:paraId="6E3CD3B9" w14:textId="50500D98" w:rsidR="00CB073C" w:rsidRPr="00B92075" w:rsidRDefault="00CB073C" w:rsidP="00CB073C">
      <w:pPr>
        <w:pStyle w:val="a5"/>
        <w:ind w:left="5387" w:firstLine="0"/>
        <w:jc w:val="center"/>
        <w:rPr>
          <w:bCs/>
        </w:rPr>
      </w:pPr>
      <w:r w:rsidRPr="00B92075">
        <w:rPr>
          <w:bCs/>
        </w:rPr>
        <w:t xml:space="preserve">                                                     </w:t>
      </w:r>
      <w:r w:rsidR="00B92075" w:rsidRPr="00B92075">
        <w:rPr>
          <w:bCs/>
        </w:rPr>
        <w:t xml:space="preserve">   </w:t>
      </w:r>
      <w:r w:rsidRPr="00B92075">
        <w:rPr>
          <w:bCs/>
        </w:rPr>
        <w:t>Бориспільський район</w:t>
      </w:r>
    </w:p>
    <w:p w14:paraId="2E935685" w14:textId="2A265CFB" w:rsidR="00CB073C" w:rsidRPr="00B92075" w:rsidRDefault="00CB073C" w:rsidP="00CB073C">
      <w:pPr>
        <w:pStyle w:val="a5"/>
        <w:ind w:left="5387" w:firstLine="0"/>
        <w:jc w:val="center"/>
        <w:rPr>
          <w:bCs/>
        </w:rPr>
      </w:pPr>
      <w:r w:rsidRPr="00B92075">
        <w:rPr>
          <w:bCs/>
        </w:rPr>
        <w:t xml:space="preserve">                                             </w:t>
      </w:r>
      <w:r w:rsidR="00B92075" w:rsidRPr="00B92075">
        <w:rPr>
          <w:bCs/>
        </w:rPr>
        <w:t xml:space="preserve">  </w:t>
      </w:r>
      <w:r w:rsidRPr="00B92075">
        <w:rPr>
          <w:bCs/>
        </w:rPr>
        <w:t xml:space="preserve">Київська область </w:t>
      </w:r>
    </w:p>
    <w:p w14:paraId="656AFEF6" w14:textId="1CC9DE14" w:rsidR="00CB073C" w:rsidRPr="00B92075" w:rsidRDefault="00CB073C" w:rsidP="00CB073C">
      <w:pPr>
        <w:pStyle w:val="a5"/>
        <w:ind w:left="5387" w:firstLine="0"/>
        <w:jc w:val="center"/>
        <w:rPr>
          <w:bCs/>
        </w:rPr>
      </w:pPr>
      <w:r w:rsidRPr="00B92075">
        <w:rPr>
          <w:bCs/>
        </w:rPr>
        <w:t xml:space="preserve">                        </w:t>
      </w:r>
      <w:r w:rsidR="008E32EE" w:rsidRPr="00B92075">
        <w:rPr>
          <w:bCs/>
        </w:rPr>
        <w:t xml:space="preserve">  </w:t>
      </w:r>
      <w:r w:rsidRPr="00B92075">
        <w:rPr>
          <w:bCs/>
        </w:rPr>
        <w:t xml:space="preserve"> 08324</w:t>
      </w:r>
    </w:p>
    <w:p w14:paraId="54C40A9E" w14:textId="77777777" w:rsidR="009C4777" w:rsidRPr="00B92075" w:rsidRDefault="009C4777" w:rsidP="00FF3582">
      <w:pPr>
        <w:pStyle w:val="a5"/>
        <w:ind w:left="5387" w:firstLine="0"/>
        <w:jc w:val="center"/>
        <w:rPr>
          <w:bCs/>
        </w:rPr>
      </w:pPr>
      <w:r w:rsidRPr="00B92075">
        <w:rPr>
          <w:bCs/>
        </w:rPr>
        <w:t xml:space="preserve"> </w:t>
      </w:r>
    </w:p>
    <w:p w14:paraId="7FD834C6" w14:textId="77777777" w:rsidR="00A77A09" w:rsidRPr="00B92075" w:rsidRDefault="00A77A09" w:rsidP="00F56E55">
      <w:pPr>
        <w:tabs>
          <w:tab w:val="left" w:pos="9180"/>
        </w:tabs>
        <w:jc w:val="center"/>
        <w:rPr>
          <w:i/>
          <w:iCs/>
          <w:lang w:val="uk-UA"/>
        </w:rPr>
      </w:pPr>
    </w:p>
    <w:tbl>
      <w:tblPr>
        <w:tblW w:w="12278" w:type="dxa"/>
        <w:jc w:val="center"/>
        <w:tblLook w:val="04A0" w:firstRow="1" w:lastRow="0" w:firstColumn="1" w:lastColumn="0" w:noHBand="0" w:noVBand="1"/>
      </w:tblPr>
      <w:tblGrid>
        <w:gridCol w:w="9301"/>
        <w:gridCol w:w="2977"/>
      </w:tblGrid>
      <w:tr w:rsidR="005617D5" w:rsidRPr="00B92075" w14:paraId="0ACCF105" w14:textId="77777777" w:rsidTr="006E17CF">
        <w:trPr>
          <w:jc w:val="center"/>
        </w:trPr>
        <w:tc>
          <w:tcPr>
            <w:tcW w:w="9301" w:type="dxa"/>
          </w:tcPr>
          <w:p w14:paraId="246D86EB" w14:textId="77777777" w:rsidR="00F56E55" w:rsidRPr="00B92075" w:rsidRDefault="00F56E55" w:rsidP="005617D5">
            <w:pPr>
              <w:ind w:left="-57" w:right="-113"/>
              <w:rPr>
                <w:bCs/>
                <w:lang w:val="uk-UA"/>
              </w:rPr>
            </w:pPr>
            <w:r w:rsidRPr="00B92075">
              <w:rPr>
                <w:bCs/>
                <w:lang w:val="uk-UA"/>
              </w:rPr>
              <w:t>Начальник експедиції</w:t>
            </w:r>
          </w:p>
        </w:tc>
        <w:tc>
          <w:tcPr>
            <w:tcW w:w="2977" w:type="dxa"/>
          </w:tcPr>
          <w:p w14:paraId="18DDA9EF" w14:textId="77777777" w:rsidR="00F56E55" w:rsidRPr="00B92075" w:rsidRDefault="00FD673B" w:rsidP="005617D5">
            <w:pPr>
              <w:ind w:left="-57" w:right="-113"/>
              <w:rPr>
                <w:bCs/>
                <w:lang w:val="uk-UA"/>
              </w:rPr>
            </w:pPr>
            <w:r w:rsidRPr="00B92075">
              <w:rPr>
                <w:bCs/>
                <w:lang w:val="uk-UA"/>
              </w:rPr>
              <w:t>Володимир ІСИК</w:t>
            </w:r>
            <w:r w:rsidR="00BF706D" w:rsidRPr="00B92075">
              <w:rPr>
                <w:bCs/>
                <w:lang w:val="uk-UA"/>
              </w:rPr>
              <w:t xml:space="preserve"> </w:t>
            </w:r>
          </w:p>
        </w:tc>
      </w:tr>
      <w:tr w:rsidR="00F56E55" w:rsidRPr="00B92075" w14:paraId="5C9D36FD" w14:textId="77777777" w:rsidTr="006E17CF">
        <w:trPr>
          <w:jc w:val="center"/>
        </w:trPr>
        <w:tc>
          <w:tcPr>
            <w:tcW w:w="9301" w:type="dxa"/>
          </w:tcPr>
          <w:p w14:paraId="73471352" w14:textId="77777777" w:rsidR="00F56E55" w:rsidRPr="00B92075" w:rsidRDefault="00F56E55" w:rsidP="005617D5">
            <w:pPr>
              <w:ind w:left="-57" w:right="-113"/>
              <w:rPr>
                <w:bCs/>
                <w:lang w:val="uk-UA"/>
              </w:rPr>
            </w:pPr>
          </w:p>
        </w:tc>
        <w:tc>
          <w:tcPr>
            <w:tcW w:w="2977" w:type="dxa"/>
          </w:tcPr>
          <w:p w14:paraId="08BD2E13" w14:textId="77777777" w:rsidR="00F56E55" w:rsidRPr="00B92075" w:rsidRDefault="00F56E55" w:rsidP="005617D5">
            <w:pPr>
              <w:ind w:left="-57" w:right="-113"/>
              <w:rPr>
                <w:bCs/>
                <w:lang w:val="uk-UA"/>
              </w:rPr>
            </w:pPr>
          </w:p>
        </w:tc>
      </w:tr>
      <w:tr w:rsidR="005617D5" w:rsidRPr="00B92075" w14:paraId="4DBEB0AC" w14:textId="77777777" w:rsidTr="006E17CF">
        <w:trPr>
          <w:jc w:val="center"/>
        </w:trPr>
        <w:tc>
          <w:tcPr>
            <w:tcW w:w="9301" w:type="dxa"/>
          </w:tcPr>
          <w:p w14:paraId="16536892" w14:textId="77777777" w:rsidR="00F56E55" w:rsidRPr="00B92075" w:rsidRDefault="00F56E55" w:rsidP="005617D5">
            <w:pPr>
              <w:ind w:left="-57" w:right="-113"/>
              <w:rPr>
                <w:bCs/>
                <w:lang w:val="uk-UA"/>
              </w:rPr>
            </w:pPr>
            <w:r w:rsidRPr="00B92075">
              <w:rPr>
                <w:bCs/>
                <w:lang w:val="uk-UA"/>
              </w:rPr>
              <w:t>Головний інженер експедиції</w:t>
            </w:r>
          </w:p>
        </w:tc>
        <w:tc>
          <w:tcPr>
            <w:tcW w:w="2977" w:type="dxa"/>
          </w:tcPr>
          <w:p w14:paraId="18DF68A8" w14:textId="77777777" w:rsidR="00F56E55" w:rsidRPr="00B92075" w:rsidRDefault="00FD673B" w:rsidP="005617D5">
            <w:pPr>
              <w:ind w:left="-57" w:right="-113"/>
              <w:rPr>
                <w:bCs/>
                <w:lang w:val="uk-UA"/>
              </w:rPr>
            </w:pPr>
            <w:r w:rsidRPr="00B92075">
              <w:rPr>
                <w:bCs/>
                <w:lang w:val="uk-UA"/>
              </w:rPr>
              <w:t>Андрій КАЧУРЯК</w:t>
            </w:r>
          </w:p>
        </w:tc>
      </w:tr>
      <w:tr w:rsidR="00F56E55" w:rsidRPr="00B92075" w14:paraId="31303C3E" w14:textId="77777777" w:rsidTr="006E17CF">
        <w:trPr>
          <w:jc w:val="center"/>
        </w:trPr>
        <w:tc>
          <w:tcPr>
            <w:tcW w:w="9301" w:type="dxa"/>
          </w:tcPr>
          <w:p w14:paraId="278CA6CE" w14:textId="77777777" w:rsidR="00F56E55" w:rsidRPr="00B92075" w:rsidRDefault="00F56E55" w:rsidP="005617D5">
            <w:pPr>
              <w:ind w:left="-57" w:right="-113"/>
              <w:rPr>
                <w:bCs/>
                <w:lang w:val="uk-UA"/>
              </w:rPr>
            </w:pPr>
          </w:p>
        </w:tc>
        <w:tc>
          <w:tcPr>
            <w:tcW w:w="2977" w:type="dxa"/>
          </w:tcPr>
          <w:p w14:paraId="59E7EB06" w14:textId="77777777" w:rsidR="00F56E55" w:rsidRPr="00B92075" w:rsidRDefault="00F56E55" w:rsidP="005617D5">
            <w:pPr>
              <w:ind w:left="-57" w:right="-113"/>
              <w:rPr>
                <w:bCs/>
                <w:lang w:val="uk-UA"/>
              </w:rPr>
            </w:pPr>
          </w:p>
        </w:tc>
      </w:tr>
      <w:tr w:rsidR="005617D5" w:rsidRPr="00B92075" w14:paraId="37BAEDC7" w14:textId="77777777" w:rsidTr="006E17CF">
        <w:trPr>
          <w:jc w:val="center"/>
        </w:trPr>
        <w:tc>
          <w:tcPr>
            <w:tcW w:w="9301" w:type="dxa"/>
          </w:tcPr>
          <w:p w14:paraId="2283E20E" w14:textId="77777777" w:rsidR="00F56E55" w:rsidRPr="00B92075" w:rsidRDefault="00F56E55" w:rsidP="005617D5">
            <w:pPr>
              <w:ind w:left="-57" w:right="-113"/>
              <w:rPr>
                <w:bCs/>
                <w:lang w:val="uk-UA"/>
              </w:rPr>
            </w:pPr>
            <w:r w:rsidRPr="00B92075">
              <w:rPr>
                <w:bCs/>
                <w:lang w:val="uk-UA"/>
              </w:rPr>
              <w:t>Начальник лісовпорядної партії</w:t>
            </w:r>
          </w:p>
        </w:tc>
        <w:tc>
          <w:tcPr>
            <w:tcW w:w="2977" w:type="dxa"/>
          </w:tcPr>
          <w:p w14:paraId="3883EA29" w14:textId="77777777" w:rsidR="00F56E55" w:rsidRPr="00B92075" w:rsidRDefault="00CB073C" w:rsidP="00822952">
            <w:pPr>
              <w:ind w:left="-57" w:right="-113"/>
              <w:rPr>
                <w:bCs/>
                <w:lang w:val="uk-UA"/>
              </w:rPr>
            </w:pPr>
            <w:r w:rsidRPr="00B92075">
              <w:rPr>
                <w:bCs/>
                <w:lang w:val="uk-UA"/>
              </w:rPr>
              <w:t>Микола ПАШКО</w:t>
            </w:r>
          </w:p>
        </w:tc>
      </w:tr>
    </w:tbl>
    <w:p w14:paraId="1940BEB1" w14:textId="77777777" w:rsidR="008E32EE" w:rsidRPr="00B92075" w:rsidRDefault="008E32EE" w:rsidP="00F56E55">
      <w:pPr>
        <w:tabs>
          <w:tab w:val="left" w:pos="567"/>
        </w:tabs>
        <w:jc w:val="center"/>
        <w:rPr>
          <w:lang w:val="uk-UA"/>
        </w:rPr>
      </w:pPr>
    </w:p>
    <w:p w14:paraId="63E04625" w14:textId="77777777" w:rsidR="008E32EE" w:rsidRPr="00B92075" w:rsidRDefault="008E32EE" w:rsidP="00F56E55">
      <w:pPr>
        <w:tabs>
          <w:tab w:val="left" w:pos="567"/>
        </w:tabs>
        <w:jc w:val="center"/>
        <w:rPr>
          <w:sz w:val="10"/>
          <w:szCs w:val="10"/>
          <w:lang w:val="uk-UA"/>
        </w:rPr>
      </w:pPr>
    </w:p>
    <w:p w14:paraId="2DEFDBF9" w14:textId="77777777" w:rsidR="00A77A09" w:rsidRPr="00B92075" w:rsidRDefault="008E32EE" w:rsidP="00F56E55">
      <w:pPr>
        <w:tabs>
          <w:tab w:val="left" w:pos="567"/>
        </w:tabs>
        <w:jc w:val="center"/>
        <w:rPr>
          <w:lang w:val="uk-UA"/>
        </w:rPr>
      </w:pPr>
      <w:r w:rsidRPr="00B92075">
        <w:rPr>
          <w:lang w:val="uk-UA"/>
        </w:rPr>
        <w:t>І</w:t>
      </w:r>
      <w:r w:rsidR="00A77A09" w:rsidRPr="00B92075">
        <w:rPr>
          <w:lang w:val="uk-UA"/>
        </w:rPr>
        <w:t>рпінь – 20</w:t>
      </w:r>
      <w:r w:rsidR="00F56E55" w:rsidRPr="00B92075">
        <w:rPr>
          <w:lang w:val="uk-UA"/>
        </w:rPr>
        <w:t>2</w:t>
      </w:r>
      <w:r w:rsidR="00CB073C" w:rsidRPr="00B92075">
        <w:rPr>
          <w:lang w:val="uk-UA"/>
        </w:rPr>
        <w:t>6</w:t>
      </w:r>
    </w:p>
    <w:p w14:paraId="65D6B3D3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78BD93B8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1BD8F388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6D035B48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34D1BFCF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6DB83C57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4FEFD522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3ED0592F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59FA4620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71612299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367933C8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62C43E38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1D93DDE3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4CB40463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31192946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2D513E12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20C6F1A3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0B30BD6E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67DFD5D0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111A76E4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3F4FB2A3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6F84FEB0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5C2BA038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10AE6EF8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0EE3E5C8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57F2DA49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1AACF7F1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78B08EB9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28603590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0DF38D96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538B76C7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28588E7B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685EC485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16A6193B" w14:textId="77777777" w:rsidR="000B193A" w:rsidRPr="00B92075" w:rsidRDefault="000B193A" w:rsidP="00702314">
      <w:pPr>
        <w:ind w:firstLine="426"/>
        <w:jc w:val="both"/>
        <w:rPr>
          <w:lang w:val="uk-UA"/>
        </w:rPr>
      </w:pPr>
    </w:p>
    <w:p w14:paraId="7D22AA05" w14:textId="77777777" w:rsidR="00A77A09" w:rsidRPr="00B92075" w:rsidRDefault="00A77A09" w:rsidP="006E17CF">
      <w:pPr>
        <w:ind w:firstLine="709"/>
        <w:jc w:val="both"/>
        <w:rPr>
          <w:lang w:val="uk-UA"/>
        </w:rPr>
      </w:pPr>
      <w:r w:rsidRPr="00B92075">
        <w:rPr>
          <w:lang w:val="uk-UA"/>
        </w:rPr>
        <w:lastRenderedPageBreak/>
        <w:t xml:space="preserve">Виділення особливо захисних лісових ділянок здійснене у відповідності до  постанови Кабінету </w:t>
      </w:r>
      <w:r w:rsidR="001E424B" w:rsidRPr="00B92075">
        <w:rPr>
          <w:lang w:val="uk-UA"/>
        </w:rPr>
        <w:t>М</w:t>
      </w:r>
      <w:r w:rsidRPr="00B92075">
        <w:rPr>
          <w:lang w:val="uk-UA"/>
        </w:rPr>
        <w:t xml:space="preserve">іністрів України  від 16 травня </w:t>
      </w:r>
      <w:r w:rsidR="009C4777" w:rsidRPr="00B92075">
        <w:rPr>
          <w:lang w:val="uk-UA"/>
        </w:rPr>
        <w:t xml:space="preserve">  </w:t>
      </w:r>
      <w:r w:rsidRPr="00B92075">
        <w:rPr>
          <w:lang w:val="uk-UA"/>
        </w:rPr>
        <w:t>2007 р</w:t>
      </w:r>
      <w:r w:rsidR="001E424B" w:rsidRPr="00B92075">
        <w:rPr>
          <w:lang w:val="uk-UA"/>
        </w:rPr>
        <w:t>оку</w:t>
      </w:r>
      <w:r w:rsidRPr="00B92075">
        <w:rPr>
          <w:lang w:val="uk-UA"/>
        </w:rPr>
        <w:t xml:space="preserve"> №</w:t>
      </w:r>
      <w:r w:rsidR="001E424B" w:rsidRPr="00B92075">
        <w:rPr>
          <w:lang w:val="uk-UA"/>
        </w:rPr>
        <w:t xml:space="preserve"> </w:t>
      </w:r>
      <w:r w:rsidRPr="00B92075">
        <w:rPr>
          <w:lang w:val="uk-UA"/>
        </w:rPr>
        <w:t xml:space="preserve">733 </w:t>
      </w:r>
      <w:r w:rsidR="009C4777" w:rsidRPr="00B92075">
        <w:rPr>
          <w:lang w:val="uk-UA"/>
        </w:rPr>
        <w:t>«</w:t>
      </w:r>
      <w:r w:rsidRPr="00B92075">
        <w:rPr>
          <w:lang w:val="uk-UA"/>
        </w:rPr>
        <w:t>Порядок поділу лісів на категорії та виділення особливо захисних лісових ділянок</w:t>
      </w:r>
      <w:r w:rsidR="009C4777" w:rsidRPr="00B92075">
        <w:rPr>
          <w:lang w:val="uk-UA"/>
        </w:rPr>
        <w:t>»</w:t>
      </w:r>
      <w:r w:rsidRPr="00B92075">
        <w:rPr>
          <w:lang w:val="uk-UA"/>
        </w:rPr>
        <w:t xml:space="preserve"> (далі – Порядок).</w:t>
      </w:r>
    </w:p>
    <w:p w14:paraId="35E18DDC" w14:textId="77777777" w:rsidR="00A77A09" w:rsidRPr="00B92075" w:rsidRDefault="00A77A09" w:rsidP="006E17CF">
      <w:pPr>
        <w:ind w:firstLine="709"/>
        <w:jc w:val="both"/>
        <w:rPr>
          <w:lang w:val="uk-UA"/>
        </w:rPr>
      </w:pPr>
      <w:r w:rsidRPr="00B92075">
        <w:rPr>
          <w:lang w:val="uk-UA"/>
        </w:rPr>
        <w:t>Особливо захисті лісові ділянки виділені в категоріях (підкатегоріях) лісів, в яких дозволено проведення рубок головного користування, а саме у:</w:t>
      </w:r>
    </w:p>
    <w:p w14:paraId="290BF722" w14:textId="77777777" w:rsidR="00A77A09" w:rsidRPr="00B92075" w:rsidRDefault="00A77A09" w:rsidP="006E17CF">
      <w:pPr>
        <w:pStyle w:val="a7"/>
        <w:ind w:left="0" w:firstLine="709"/>
        <w:jc w:val="both"/>
        <w:rPr>
          <w:lang w:val="uk-UA"/>
        </w:rPr>
      </w:pPr>
      <w:r w:rsidRPr="00B92075">
        <w:rPr>
          <w:lang w:val="uk-UA"/>
        </w:rPr>
        <w:t xml:space="preserve">- рекреаційно-оздоровчих лісах </w:t>
      </w:r>
      <w:r w:rsidR="00CB073C" w:rsidRPr="00B92075">
        <w:rPr>
          <w:lang w:val="uk-UA"/>
        </w:rPr>
        <w:t>(</w:t>
      </w:r>
      <w:r w:rsidRPr="00B92075">
        <w:rPr>
          <w:lang w:val="uk-UA"/>
        </w:rPr>
        <w:t>ліси зелених зон навколо населених пунктів, окрім її лісопаркової частини);</w:t>
      </w:r>
    </w:p>
    <w:p w14:paraId="4B148E65" w14:textId="77777777" w:rsidR="00A77A09" w:rsidRPr="00B92075" w:rsidRDefault="00A77A09" w:rsidP="006E17CF">
      <w:pPr>
        <w:pStyle w:val="a7"/>
        <w:ind w:left="0" w:firstLine="709"/>
        <w:jc w:val="both"/>
        <w:rPr>
          <w:lang w:val="uk-UA"/>
        </w:rPr>
      </w:pPr>
      <w:r w:rsidRPr="00B92075">
        <w:rPr>
          <w:lang w:val="uk-UA"/>
        </w:rPr>
        <w:t xml:space="preserve">- захисних лісах (лісові ділянки, які прилягають до смуг відведення залізниць та автомобільних доріг державного значення; лісові ділянки (смуги лісів) уздовж берегів річок, навколо озер та інших водойм; інші лісові ділянки, розташовані серед безлісної місцевості та мають площу до </w:t>
      </w:r>
      <w:r w:rsidR="00E03DF8" w:rsidRPr="00B92075">
        <w:rPr>
          <w:lang w:val="uk-UA"/>
        </w:rPr>
        <w:t>10</w:t>
      </w:r>
      <w:r w:rsidR="008256C1" w:rsidRPr="00B92075">
        <w:rPr>
          <w:lang w:val="uk-UA"/>
        </w:rPr>
        <w:t>0</w:t>
      </w:r>
      <w:r w:rsidRPr="00B92075">
        <w:rPr>
          <w:lang w:val="uk-UA"/>
        </w:rPr>
        <w:t xml:space="preserve"> гектарів); </w:t>
      </w:r>
    </w:p>
    <w:p w14:paraId="6EA7979F" w14:textId="77777777" w:rsidR="00A77A09" w:rsidRPr="00B92075" w:rsidRDefault="00A77A09" w:rsidP="006E17CF">
      <w:pPr>
        <w:pStyle w:val="a7"/>
        <w:ind w:left="0" w:firstLine="709"/>
        <w:jc w:val="both"/>
        <w:rPr>
          <w:lang w:val="uk-UA"/>
        </w:rPr>
      </w:pPr>
      <w:r w:rsidRPr="00B92075">
        <w:rPr>
          <w:lang w:val="uk-UA"/>
        </w:rPr>
        <w:t>- експлуатаційних лісах.</w:t>
      </w:r>
    </w:p>
    <w:p w14:paraId="2E70B449" w14:textId="77777777" w:rsidR="00A77A09" w:rsidRPr="00B92075" w:rsidRDefault="00A77A09" w:rsidP="00436BD7">
      <w:pPr>
        <w:jc w:val="center"/>
        <w:rPr>
          <w:b/>
          <w:bCs/>
          <w:lang w:val="uk-UA"/>
        </w:rPr>
      </w:pPr>
    </w:p>
    <w:p w14:paraId="34C1225F" w14:textId="77777777" w:rsidR="00A77A09" w:rsidRPr="00B92075" w:rsidRDefault="00A77A09" w:rsidP="00436BD7">
      <w:pPr>
        <w:jc w:val="center"/>
        <w:rPr>
          <w:b/>
          <w:bCs/>
          <w:lang w:val="uk-UA"/>
        </w:rPr>
      </w:pPr>
    </w:p>
    <w:p w14:paraId="705065C9" w14:textId="77777777" w:rsidR="00A77A09" w:rsidRPr="00B92075" w:rsidRDefault="00A77A09" w:rsidP="00436BD7">
      <w:pPr>
        <w:jc w:val="center"/>
        <w:rPr>
          <w:b/>
          <w:bCs/>
          <w:lang w:val="uk-UA"/>
        </w:rPr>
      </w:pPr>
    </w:p>
    <w:p w14:paraId="575DB09A" w14:textId="77777777" w:rsidR="00A77A09" w:rsidRPr="00B92075" w:rsidRDefault="00A77A09" w:rsidP="00436BD7">
      <w:pPr>
        <w:jc w:val="center"/>
        <w:rPr>
          <w:b/>
          <w:bCs/>
          <w:lang w:val="uk-UA"/>
        </w:rPr>
      </w:pPr>
    </w:p>
    <w:p w14:paraId="404CE308" w14:textId="77777777" w:rsidR="00A77A09" w:rsidRPr="00B92075" w:rsidRDefault="00A77A09" w:rsidP="00436BD7">
      <w:pPr>
        <w:jc w:val="center"/>
        <w:rPr>
          <w:b/>
          <w:bCs/>
          <w:lang w:val="uk-UA"/>
        </w:rPr>
      </w:pPr>
    </w:p>
    <w:p w14:paraId="60AE70A3" w14:textId="77777777" w:rsidR="00A77A09" w:rsidRPr="00B92075" w:rsidRDefault="00A77A09" w:rsidP="00436BD7">
      <w:pPr>
        <w:jc w:val="center"/>
        <w:rPr>
          <w:b/>
          <w:bCs/>
          <w:lang w:val="uk-UA"/>
        </w:rPr>
      </w:pPr>
    </w:p>
    <w:p w14:paraId="1F24090A" w14:textId="77777777" w:rsidR="00A77A09" w:rsidRPr="00B92075" w:rsidRDefault="00A77A09" w:rsidP="00436BD7">
      <w:pPr>
        <w:jc w:val="center"/>
        <w:rPr>
          <w:b/>
          <w:bCs/>
          <w:lang w:val="uk-UA"/>
        </w:rPr>
      </w:pPr>
    </w:p>
    <w:p w14:paraId="447B86B8" w14:textId="77777777" w:rsidR="00A77A09" w:rsidRPr="00B92075" w:rsidRDefault="00A77A09" w:rsidP="00436BD7">
      <w:pPr>
        <w:jc w:val="center"/>
        <w:rPr>
          <w:b/>
          <w:bCs/>
          <w:lang w:val="uk-UA"/>
        </w:rPr>
      </w:pPr>
    </w:p>
    <w:p w14:paraId="51EC22A0" w14:textId="77777777" w:rsidR="00A77A09" w:rsidRPr="00B92075" w:rsidRDefault="00A77A09" w:rsidP="00436BD7">
      <w:pPr>
        <w:jc w:val="center"/>
        <w:rPr>
          <w:b/>
          <w:bCs/>
          <w:lang w:val="uk-UA"/>
        </w:rPr>
      </w:pPr>
    </w:p>
    <w:p w14:paraId="6AF92F89" w14:textId="77777777" w:rsidR="00EA2A9E" w:rsidRPr="00B92075" w:rsidRDefault="00EA2A9E" w:rsidP="00436BD7">
      <w:pPr>
        <w:jc w:val="center"/>
        <w:rPr>
          <w:b/>
          <w:bCs/>
          <w:lang w:val="uk-UA"/>
        </w:rPr>
      </w:pPr>
    </w:p>
    <w:p w14:paraId="74A18BAF" w14:textId="77777777" w:rsidR="00EA2A9E" w:rsidRPr="00B92075" w:rsidRDefault="00EA2A9E" w:rsidP="00436BD7">
      <w:pPr>
        <w:jc w:val="center"/>
        <w:rPr>
          <w:b/>
          <w:bCs/>
          <w:lang w:val="uk-UA"/>
        </w:rPr>
      </w:pPr>
    </w:p>
    <w:p w14:paraId="7478AE95" w14:textId="77777777" w:rsidR="00EA2A9E" w:rsidRPr="00B92075" w:rsidRDefault="00EA2A9E" w:rsidP="00436BD7">
      <w:pPr>
        <w:jc w:val="center"/>
        <w:rPr>
          <w:b/>
          <w:bCs/>
          <w:lang w:val="uk-UA"/>
        </w:rPr>
      </w:pPr>
    </w:p>
    <w:p w14:paraId="54CE8DA1" w14:textId="77777777" w:rsidR="00EA2A9E" w:rsidRPr="00B92075" w:rsidRDefault="00EA2A9E" w:rsidP="00436BD7">
      <w:pPr>
        <w:jc w:val="center"/>
        <w:rPr>
          <w:b/>
          <w:bCs/>
          <w:lang w:val="uk-UA"/>
        </w:rPr>
      </w:pPr>
    </w:p>
    <w:p w14:paraId="131C2AF0" w14:textId="77777777" w:rsidR="00EA2A9E" w:rsidRPr="00B92075" w:rsidRDefault="00EA2A9E" w:rsidP="00436BD7">
      <w:pPr>
        <w:jc w:val="center"/>
        <w:rPr>
          <w:b/>
          <w:bCs/>
          <w:lang w:val="uk-UA"/>
        </w:rPr>
      </w:pPr>
    </w:p>
    <w:p w14:paraId="3AA7FDAC" w14:textId="77777777" w:rsidR="00EA2A9E" w:rsidRPr="00B92075" w:rsidRDefault="00EA2A9E" w:rsidP="00436BD7">
      <w:pPr>
        <w:jc w:val="center"/>
        <w:rPr>
          <w:b/>
          <w:bCs/>
          <w:lang w:val="uk-UA"/>
        </w:rPr>
      </w:pPr>
    </w:p>
    <w:p w14:paraId="59BB8A12" w14:textId="77777777" w:rsidR="00EA2A9E" w:rsidRPr="00B92075" w:rsidRDefault="00EA2A9E" w:rsidP="00436BD7">
      <w:pPr>
        <w:jc w:val="center"/>
        <w:rPr>
          <w:b/>
          <w:bCs/>
          <w:lang w:val="uk-UA"/>
        </w:rPr>
      </w:pPr>
    </w:p>
    <w:p w14:paraId="0AACC589" w14:textId="77777777" w:rsidR="00EA2A9E" w:rsidRPr="00B92075" w:rsidRDefault="00EA2A9E" w:rsidP="00436BD7">
      <w:pPr>
        <w:jc w:val="center"/>
        <w:rPr>
          <w:b/>
          <w:bCs/>
          <w:lang w:val="uk-UA"/>
        </w:rPr>
      </w:pPr>
    </w:p>
    <w:p w14:paraId="2122C8F3" w14:textId="77777777" w:rsidR="00EA2A9E" w:rsidRPr="00B92075" w:rsidRDefault="00EA2A9E" w:rsidP="00436BD7">
      <w:pPr>
        <w:jc w:val="center"/>
        <w:rPr>
          <w:b/>
          <w:bCs/>
          <w:lang w:val="uk-UA"/>
        </w:rPr>
      </w:pPr>
    </w:p>
    <w:p w14:paraId="4E83E440" w14:textId="77777777" w:rsidR="00EA2A9E" w:rsidRPr="00B92075" w:rsidRDefault="00EA2A9E" w:rsidP="00436BD7">
      <w:pPr>
        <w:jc w:val="center"/>
        <w:rPr>
          <w:b/>
          <w:bCs/>
          <w:lang w:val="uk-UA"/>
        </w:rPr>
      </w:pPr>
    </w:p>
    <w:p w14:paraId="34D83A27" w14:textId="77777777" w:rsidR="00EA2A9E" w:rsidRPr="00B92075" w:rsidRDefault="00EA2A9E" w:rsidP="00436BD7">
      <w:pPr>
        <w:jc w:val="center"/>
        <w:rPr>
          <w:b/>
          <w:bCs/>
          <w:lang w:val="uk-UA"/>
        </w:rPr>
      </w:pPr>
    </w:p>
    <w:p w14:paraId="663BA7E8" w14:textId="77777777" w:rsidR="00EA2A9E" w:rsidRPr="00B92075" w:rsidRDefault="00EA2A9E" w:rsidP="00436BD7">
      <w:pPr>
        <w:jc w:val="center"/>
        <w:rPr>
          <w:b/>
          <w:bCs/>
          <w:lang w:val="uk-UA"/>
        </w:rPr>
      </w:pPr>
    </w:p>
    <w:p w14:paraId="19A562E6" w14:textId="77777777" w:rsidR="00EA2A9E" w:rsidRPr="00B92075" w:rsidRDefault="00EA2A9E" w:rsidP="00436BD7">
      <w:pPr>
        <w:jc w:val="center"/>
        <w:rPr>
          <w:b/>
          <w:bCs/>
          <w:lang w:val="uk-UA"/>
        </w:rPr>
      </w:pPr>
    </w:p>
    <w:p w14:paraId="78CFCF71" w14:textId="77777777" w:rsidR="00822952" w:rsidRPr="00B92075" w:rsidRDefault="00822952" w:rsidP="00436BD7">
      <w:pPr>
        <w:jc w:val="center"/>
        <w:rPr>
          <w:b/>
          <w:bCs/>
          <w:lang w:val="uk-UA"/>
        </w:rPr>
      </w:pPr>
    </w:p>
    <w:p w14:paraId="5756239A" w14:textId="77777777" w:rsidR="00822952" w:rsidRPr="00B92075" w:rsidRDefault="00822952" w:rsidP="00436BD7">
      <w:pPr>
        <w:jc w:val="center"/>
        <w:rPr>
          <w:rFonts w:eastAsia="Calibri"/>
          <w:b/>
          <w:bCs/>
          <w:color w:val="000000"/>
          <w:sz w:val="20"/>
          <w:szCs w:val="20"/>
          <w:lang w:val="uk-UA" w:eastAsia="uk-UA"/>
        </w:rPr>
      </w:pPr>
    </w:p>
    <w:p w14:paraId="1EA0A709" w14:textId="77777777" w:rsidR="008256C1" w:rsidRPr="00B92075" w:rsidRDefault="008256C1" w:rsidP="00436BD7">
      <w:pPr>
        <w:jc w:val="center"/>
        <w:rPr>
          <w:rFonts w:eastAsia="Calibri"/>
          <w:b/>
          <w:bCs/>
          <w:color w:val="000000"/>
          <w:sz w:val="20"/>
          <w:szCs w:val="20"/>
          <w:lang w:val="uk-UA" w:eastAsia="uk-UA"/>
        </w:rPr>
      </w:pPr>
    </w:p>
    <w:p w14:paraId="1434C0D1" w14:textId="77777777" w:rsidR="00C11917" w:rsidRPr="00B92075" w:rsidRDefault="00C11917" w:rsidP="00436BD7">
      <w:pPr>
        <w:jc w:val="center"/>
        <w:rPr>
          <w:rFonts w:eastAsia="Calibri"/>
          <w:b/>
          <w:bCs/>
          <w:color w:val="000000"/>
          <w:sz w:val="20"/>
          <w:szCs w:val="20"/>
          <w:lang w:val="uk-UA" w:eastAsia="uk-UA"/>
        </w:rPr>
      </w:pPr>
    </w:p>
    <w:p w14:paraId="46D5BC69" w14:textId="77777777" w:rsidR="00C11917" w:rsidRPr="00B92075" w:rsidRDefault="00C11917" w:rsidP="00436BD7">
      <w:pPr>
        <w:jc w:val="center"/>
        <w:rPr>
          <w:rFonts w:eastAsia="Calibri"/>
          <w:b/>
          <w:bCs/>
          <w:color w:val="000000"/>
          <w:lang w:val="uk-UA" w:eastAsia="uk-UA"/>
        </w:rPr>
      </w:pPr>
      <w:r w:rsidRPr="00B92075">
        <w:rPr>
          <w:b/>
          <w:bCs/>
          <w:color w:val="000000"/>
          <w:lang w:val="uk-UA"/>
        </w:rPr>
        <w:lastRenderedPageBreak/>
        <w:t>ВІДОМОСТІ</w:t>
      </w:r>
    </w:p>
    <w:p w14:paraId="10A9E19D" w14:textId="77777777" w:rsidR="00C11917" w:rsidRPr="00B92075" w:rsidRDefault="00C11917" w:rsidP="00C11917">
      <w:pPr>
        <w:jc w:val="center"/>
        <w:rPr>
          <w:color w:val="000000"/>
          <w:lang w:val="uk-UA"/>
        </w:rPr>
      </w:pPr>
      <w:r w:rsidRPr="00B92075">
        <w:rPr>
          <w:color w:val="000000"/>
          <w:lang w:val="uk-UA"/>
        </w:rPr>
        <w:t>щодо площі особливо захисних лісових ділянок відповідно до Порядку поділу лісів на категорії та виділення особливо захисних лісових ділянок</w:t>
      </w:r>
      <w:r w:rsidR="0082362E" w:rsidRPr="00B92075">
        <w:rPr>
          <w:color w:val="000000"/>
          <w:lang w:val="uk-UA"/>
        </w:rPr>
        <w:t xml:space="preserve"> </w:t>
      </w:r>
      <w:r w:rsidRPr="00B92075">
        <w:rPr>
          <w:color w:val="000000"/>
          <w:lang w:val="uk-UA"/>
        </w:rPr>
        <w:t>станом на 01.01. 2025 року</w:t>
      </w:r>
    </w:p>
    <w:p w14:paraId="6040F2DD" w14:textId="77777777" w:rsidR="00CB073C" w:rsidRPr="00B92075" w:rsidRDefault="00CB073C" w:rsidP="00436BD7">
      <w:pPr>
        <w:jc w:val="center"/>
        <w:rPr>
          <w:rFonts w:eastAsia="Calibri"/>
          <w:b/>
          <w:bCs/>
          <w:color w:val="000000"/>
          <w:sz w:val="20"/>
          <w:szCs w:val="20"/>
          <w:lang w:val="uk-UA" w:eastAsia="uk-UA"/>
        </w:rPr>
      </w:pPr>
    </w:p>
    <w:tbl>
      <w:tblPr>
        <w:tblW w:w="14317" w:type="dxa"/>
        <w:tblInd w:w="108" w:type="dxa"/>
        <w:tblLook w:val="04A0" w:firstRow="1" w:lastRow="0" w:firstColumn="1" w:lastColumn="0" w:noHBand="0" w:noVBand="1"/>
      </w:tblPr>
      <w:tblGrid>
        <w:gridCol w:w="2119"/>
        <w:gridCol w:w="3498"/>
        <w:gridCol w:w="1577"/>
        <w:gridCol w:w="7123"/>
      </w:tblGrid>
      <w:tr w:rsidR="00B62A12" w:rsidRPr="00B92075" w14:paraId="074E1A77" w14:textId="77777777" w:rsidTr="00400E56">
        <w:trPr>
          <w:trHeight w:val="1110"/>
          <w:tblHeader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F648" w14:textId="77777777" w:rsidR="00B62A12" w:rsidRPr="00B92075" w:rsidRDefault="00B62A12">
            <w:pPr>
              <w:jc w:val="center"/>
              <w:rPr>
                <w:lang w:val="uk-UA"/>
              </w:rPr>
            </w:pPr>
            <w:r w:rsidRPr="00B92075">
              <w:rPr>
                <w:lang w:val="uk-UA"/>
              </w:rPr>
              <w:t>Найменування та ознаки особливо захисних лісових ділянок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F482" w14:textId="77777777" w:rsidR="00B62A12" w:rsidRPr="00B92075" w:rsidRDefault="00B62A12">
            <w:pPr>
              <w:jc w:val="center"/>
              <w:rPr>
                <w:lang w:val="uk-UA"/>
              </w:rPr>
            </w:pPr>
            <w:r w:rsidRPr="00B92075">
              <w:rPr>
                <w:lang w:val="uk-UA"/>
              </w:rPr>
              <w:t>Нормативи виділення особливо захисних лісових ділянок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FC96" w14:textId="77777777" w:rsidR="00B62A12" w:rsidRPr="00B92075" w:rsidRDefault="00B62A12">
            <w:pPr>
              <w:jc w:val="center"/>
              <w:rPr>
                <w:lang w:val="uk-UA"/>
              </w:rPr>
            </w:pPr>
            <w:r w:rsidRPr="00B92075">
              <w:rPr>
                <w:lang w:val="uk-UA"/>
              </w:rPr>
              <w:t>Площа, обчислена за нормативами гектарів</w:t>
            </w:r>
          </w:p>
        </w:tc>
        <w:tc>
          <w:tcPr>
            <w:tcW w:w="712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ECC5" w14:textId="77777777" w:rsidR="00B62A12" w:rsidRPr="00B92075" w:rsidRDefault="00B62A12">
            <w:pPr>
              <w:jc w:val="center"/>
              <w:rPr>
                <w:lang w:val="uk-UA"/>
              </w:rPr>
            </w:pPr>
            <w:r w:rsidRPr="00B92075">
              <w:rPr>
                <w:lang w:val="uk-UA"/>
              </w:rPr>
              <w:t xml:space="preserve">Місце знаходження особливо захисних лісових ділянок </w:t>
            </w:r>
          </w:p>
          <w:p w14:paraId="248B1916" w14:textId="77777777" w:rsidR="00B62A12" w:rsidRPr="00B92075" w:rsidRDefault="00B62A12">
            <w:pPr>
              <w:jc w:val="center"/>
              <w:rPr>
                <w:lang w:val="uk-UA"/>
              </w:rPr>
            </w:pPr>
            <w:r w:rsidRPr="00B92075">
              <w:rPr>
                <w:lang w:val="uk-UA"/>
              </w:rPr>
              <w:t>(лісництво, квартал, виділ)</w:t>
            </w:r>
          </w:p>
        </w:tc>
      </w:tr>
      <w:tr w:rsidR="00B62A12" w:rsidRPr="00B92075" w14:paraId="4AC84E58" w14:textId="77777777" w:rsidTr="00C11917">
        <w:trPr>
          <w:trHeight w:val="264"/>
        </w:trPr>
        <w:tc>
          <w:tcPr>
            <w:tcW w:w="1431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A06EB" w14:textId="77777777" w:rsidR="00B62A12" w:rsidRPr="00B92075" w:rsidRDefault="00B62A12" w:rsidP="006A3219">
            <w:pPr>
              <w:jc w:val="center"/>
              <w:rPr>
                <w:b/>
                <w:bCs/>
                <w:lang w:val="uk-UA"/>
              </w:rPr>
            </w:pPr>
            <w:r w:rsidRPr="00B92075">
              <w:rPr>
                <w:b/>
                <w:bCs/>
                <w:lang w:val="uk-UA"/>
              </w:rPr>
              <w:t>1. Особливо захисні лісові ділянки виділені за нормативами додатку 5 до Порядку</w:t>
            </w:r>
          </w:p>
        </w:tc>
      </w:tr>
      <w:tr w:rsidR="00B62A12" w:rsidRPr="00B92075" w14:paraId="600F922C" w14:textId="77777777" w:rsidTr="00400E56">
        <w:trPr>
          <w:trHeight w:val="348"/>
        </w:trPr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72722B" w14:textId="77777777" w:rsidR="00B62A12" w:rsidRPr="00B92075" w:rsidRDefault="00B62A12" w:rsidP="00BA1D53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 xml:space="preserve">Лісові ділянки на схилах ярів, балок, обривів, осипів і зсувів 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29A30" w14:textId="151171C0" w:rsidR="00B62A12" w:rsidRPr="00B92075" w:rsidRDefault="00B62A12" w:rsidP="00BA1D53">
            <w:pPr>
              <w:ind w:left="-57" w:right="-113"/>
              <w:rPr>
                <w:lang w:val="uk-UA"/>
              </w:rPr>
            </w:pPr>
            <w:r w:rsidRPr="00B92075">
              <w:rPr>
                <w:lang w:val="uk-UA"/>
              </w:rPr>
              <w:t>Лісові ділянки , що прилягають до брівки яру, балки, обриву, осипу чи зсуву на відстані</w:t>
            </w:r>
            <w:r w:rsidR="00B92075">
              <w:rPr>
                <w:lang w:val="uk-UA"/>
              </w:rPr>
              <w:t xml:space="preserve"> </w:t>
            </w:r>
            <w:r w:rsidRPr="00B92075">
              <w:rPr>
                <w:lang w:val="uk-UA"/>
              </w:rPr>
              <w:t>100 метрів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F09D" w14:textId="77777777" w:rsidR="00B62A12" w:rsidRPr="00B92075" w:rsidRDefault="00B62A12">
            <w:pPr>
              <w:jc w:val="center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45,1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89FD3" w14:textId="77777777" w:rsidR="00F15884" w:rsidRPr="00B92075" w:rsidRDefault="00B62A12" w:rsidP="00F15884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Вишеньківське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14:paraId="7648295B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кв.309(вид.5,9,17),кв.314(вид.7,12,18),кв.316(вид.3),кв.317(вид.8)</w:t>
            </w:r>
          </w:p>
          <w:p w14:paraId="496781BE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Кийлівське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22E92F44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кв.370(вид.16-17),кв.371(вид.7),кв. 374(вид.8),кв.377(вид.7),</w:t>
            </w:r>
          </w:p>
          <w:p w14:paraId="66C703FD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кв.409(вид.14)</w:t>
            </w:r>
          </w:p>
          <w:p w14:paraId="7BF0FB44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Старівське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66E4514B" w14:textId="77777777" w:rsidR="00B62A12" w:rsidRPr="00B92075" w:rsidRDefault="00B62A12" w:rsidP="00F15884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кв.487(вид.16),</w:t>
            </w:r>
          </w:p>
        </w:tc>
      </w:tr>
      <w:tr w:rsidR="00B62A12" w:rsidRPr="00B92075" w14:paraId="5B9BC4F1" w14:textId="77777777" w:rsidTr="00400E56">
        <w:trPr>
          <w:trHeight w:val="3342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67795A" w14:textId="59458ED7" w:rsidR="00B62A12" w:rsidRPr="00B92075" w:rsidRDefault="00B62A12" w:rsidP="00BA1D53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Лісові ділянки уздовж річок,</w:t>
            </w:r>
            <w:r w:rsidR="00F1588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суд</w:t>
            </w:r>
            <w:r w:rsidR="00B92075">
              <w:rPr>
                <w:color w:val="000000"/>
                <w:lang w:val="uk-UA"/>
              </w:rPr>
              <w:t>н</w:t>
            </w:r>
            <w:r w:rsidRPr="00B92075">
              <w:rPr>
                <w:color w:val="000000"/>
                <w:lang w:val="uk-UA"/>
              </w:rPr>
              <w:t>охідних і магістральних каналів, навколо озер та водойм (берегозахисні лісові ділянки)</w:t>
            </w:r>
          </w:p>
        </w:tc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4398" w14:textId="77777777" w:rsidR="00B62A12" w:rsidRPr="00B92075" w:rsidRDefault="00B62A12" w:rsidP="00BA1D53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Лісові ділянки шириною</w:t>
            </w:r>
            <w:r w:rsidR="00F1588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200 метрів, але не більше ширини виділеної смуги лісів уздовж  річок, навколо озер, водойм та інших водних об’єктів і шири</w:t>
            </w:r>
            <w:r w:rsidR="00F15884" w:rsidRPr="00B92075">
              <w:rPr>
                <w:color w:val="000000"/>
                <w:lang w:val="uk-UA"/>
              </w:rPr>
              <w:t>-</w:t>
            </w:r>
            <w:proofErr w:type="spellStart"/>
            <w:r w:rsidRPr="00B92075">
              <w:rPr>
                <w:color w:val="000000"/>
                <w:lang w:val="uk-UA"/>
              </w:rPr>
              <w:t>ною</w:t>
            </w:r>
            <w:proofErr w:type="spellEnd"/>
            <w:r w:rsidRPr="00B92075">
              <w:rPr>
                <w:color w:val="000000"/>
                <w:lang w:val="uk-UA"/>
              </w:rPr>
              <w:t xml:space="preserve"> 150 метрів</w:t>
            </w:r>
            <w:r w:rsidR="00F1588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-</w:t>
            </w:r>
            <w:r w:rsidR="00F1588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 xml:space="preserve">де смуги лісів не виділено. Уздовж  річок завдовжки понад 1 тис </w:t>
            </w:r>
            <w:proofErr w:type="spellStart"/>
            <w:r w:rsidRPr="00B92075">
              <w:rPr>
                <w:color w:val="000000"/>
                <w:lang w:val="uk-UA"/>
              </w:rPr>
              <w:t>кіломет</w:t>
            </w:r>
            <w:proofErr w:type="spellEnd"/>
            <w:r w:rsidR="00F15884" w:rsidRPr="00B92075">
              <w:rPr>
                <w:color w:val="000000"/>
                <w:lang w:val="uk-UA"/>
              </w:rPr>
              <w:t>-</w:t>
            </w:r>
            <w:r w:rsidRPr="00B92075">
              <w:rPr>
                <w:color w:val="000000"/>
                <w:lang w:val="uk-UA"/>
              </w:rPr>
              <w:t xml:space="preserve">рів і навколо озер, водойм </w:t>
            </w:r>
            <w:proofErr w:type="spellStart"/>
            <w:r w:rsidRPr="00B92075">
              <w:rPr>
                <w:color w:val="000000"/>
                <w:lang w:val="uk-UA"/>
              </w:rPr>
              <w:t>пло</w:t>
            </w:r>
            <w:r w:rsidR="00F15884" w:rsidRPr="00B92075">
              <w:rPr>
                <w:color w:val="000000"/>
                <w:lang w:val="uk-UA"/>
              </w:rPr>
              <w:t>-</w:t>
            </w:r>
            <w:r w:rsidRPr="00B92075">
              <w:rPr>
                <w:color w:val="000000"/>
                <w:lang w:val="uk-UA"/>
              </w:rPr>
              <w:t>щею</w:t>
            </w:r>
            <w:proofErr w:type="spellEnd"/>
            <w:r w:rsidRPr="00B92075">
              <w:rPr>
                <w:color w:val="000000"/>
                <w:lang w:val="uk-UA"/>
              </w:rPr>
              <w:t xml:space="preserve"> понад 10 тис. гектарів, а також уздовж </w:t>
            </w:r>
            <w:proofErr w:type="spellStart"/>
            <w:r w:rsidRPr="00B92075">
              <w:rPr>
                <w:color w:val="000000"/>
                <w:lang w:val="uk-UA"/>
              </w:rPr>
              <w:t>судохідних</w:t>
            </w:r>
            <w:proofErr w:type="spellEnd"/>
            <w:r w:rsidRPr="00B92075">
              <w:rPr>
                <w:color w:val="000000"/>
                <w:lang w:val="uk-UA"/>
              </w:rPr>
              <w:t xml:space="preserve"> і магістральних каналів ширина берегозахисних лісових ділянок визначається з урахуванням  результатів спеціальних обстежень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E627" w14:textId="77777777" w:rsidR="00B62A12" w:rsidRPr="00B92075" w:rsidRDefault="00B62A12">
            <w:pPr>
              <w:jc w:val="center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465,5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2808" w14:textId="77777777" w:rsidR="00F15884" w:rsidRPr="00B92075" w:rsidRDefault="00B62A12" w:rsidP="00F15884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Баришiвське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 </w:t>
            </w:r>
          </w:p>
          <w:p w14:paraId="38C687C9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кв.112(вид.28),кв. 116(вид.20)</w:t>
            </w:r>
          </w:p>
          <w:p w14:paraId="3353EB6F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Березанське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357BCAC1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 235(вид.8),кв. 249(вид.10-11),кв. 250(вид.3,7,10,13)</w:t>
            </w:r>
          </w:p>
          <w:p w14:paraId="691E2840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Вишеньківське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44FB0CCC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кв.347(вид.14,20,22-24,26,28-29,31),кв. 348(вид.17-18,23-25),</w:t>
            </w:r>
          </w:p>
          <w:p w14:paraId="6E26B703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 349(вид.13,17-18)</w:t>
            </w:r>
          </w:p>
          <w:p w14:paraId="5E47E42D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Стовп'язьке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07097661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кв.543(вид.1,46),кв.558(вид.18,23),кв.560(вид.12-13,15-16),</w:t>
            </w:r>
          </w:p>
          <w:p w14:paraId="110F2D86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кв.561(вид.4),кв</w:t>
            </w:r>
            <w:r w:rsidR="00F15884" w:rsidRPr="00B92075">
              <w:rPr>
                <w:color w:val="000000"/>
                <w:lang w:val="uk-UA"/>
              </w:rPr>
              <w:t>.</w:t>
            </w:r>
            <w:r w:rsidRPr="00B92075">
              <w:rPr>
                <w:color w:val="000000"/>
                <w:lang w:val="uk-UA"/>
              </w:rPr>
              <w:t>562(вид.13-15),кв. 565(вид.1,3-4,6-11),кв.567(вид.1-5,7-9),кв.571(вид.1-2),кв.574(вид.10),кв. 576(вид.1-3),кв.577(вид.1-3,5-7,9),кв. 578(вид.1-2,5),кв. 588(вид.1-4,7,9-10),кв.589(вид.1-3,6-8,</w:t>
            </w:r>
            <w:r w:rsidR="00F1588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12),кв.590(вид.1-5,13,16,18),кв.591(вид.1-3,6),кв.594(вид.6-7),</w:t>
            </w:r>
          </w:p>
          <w:p w14:paraId="0E522FB2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кв.595(вид.1-6),кв. 596(вид.1-9,12-14,19,21),кв. 597(вид.1-4,6,9),</w:t>
            </w:r>
          </w:p>
          <w:p w14:paraId="01FC741E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кв.598(вид.11,20),кв. 612(вид.1-13),кв.613(вид.1-4,6-8,10-13),</w:t>
            </w:r>
          </w:p>
          <w:p w14:paraId="4CFF5C11" w14:textId="77777777" w:rsidR="00F15884" w:rsidRPr="00B92075" w:rsidRDefault="00B62A12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кв.614(вид.1-3,6-8,10,12-14,16-21),кв.616(вид.1-10),кв.619(вид.1-5,</w:t>
            </w:r>
            <w:r w:rsidR="00F1588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7),кв.622(вид.1-6,9-15),кв. 626(вид.1-2,11-16),кв. 627(вид.14-19),</w:t>
            </w:r>
          </w:p>
          <w:p w14:paraId="7B7BE8B8" w14:textId="77777777" w:rsidR="00B62A12" w:rsidRPr="00B92075" w:rsidRDefault="00B62A12" w:rsidP="00F15884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 628(вид.35,37),кв. 629(вид.31,33-36),кв. 630(вид.2-6,11-13),</w:t>
            </w:r>
          </w:p>
        </w:tc>
      </w:tr>
      <w:tr w:rsidR="00B62A12" w:rsidRPr="00B92075" w14:paraId="06C8BB4A" w14:textId="77777777" w:rsidTr="00400E56">
        <w:trPr>
          <w:trHeight w:val="1962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3330" w14:textId="77777777" w:rsidR="00B62A12" w:rsidRPr="00B92075" w:rsidRDefault="00B62A12" w:rsidP="00BA1D53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lastRenderedPageBreak/>
              <w:t>Лісові ділянки, що прилягають до земель історико-культурного призначення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5F8C" w14:textId="77777777" w:rsidR="00B62A12" w:rsidRPr="00B92075" w:rsidRDefault="00B62A12" w:rsidP="00BA1D53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 xml:space="preserve">Лісові ділянки шириною 50 метрів, що прилягають до територій, на яких розташовані історико-культурні заповідники, меморіальні парки, поховання, археологічні і архітектурні пам’ятки та </w:t>
            </w:r>
            <w:proofErr w:type="spellStart"/>
            <w:r w:rsidRPr="00B92075">
              <w:rPr>
                <w:color w:val="000000"/>
                <w:lang w:val="uk-UA"/>
              </w:rPr>
              <w:t>архітектурноландшафтні</w:t>
            </w:r>
            <w:proofErr w:type="spellEnd"/>
            <w:r w:rsidRPr="00B92075">
              <w:rPr>
                <w:color w:val="000000"/>
                <w:lang w:val="uk-UA"/>
              </w:rPr>
              <w:t xml:space="preserve"> комплекси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7706" w14:textId="77777777" w:rsidR="00B62A12" w:rsidRPr="00B92075" w:rsidRDefault="00B62A12">
            <w:pPr>
              <w:jc w:val="center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0,9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E0A6" w14:textId="77777777" w:rsidR="00F15884" w:rsidRPr="00B92075" w:rsidRDefault="00B62A12" w:rsidP="00F15884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Кийлівське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  </w:t>
            </w:r>
          </w:p>
          <w:p w14:paraId="2545EE03" w14:textId="77777777" w:rsidR="00B62A12" w:rsidRPr="00B92075" w:rsidRDefault="00B62A12" w:rsidP="00400E56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кв.376(вид.20)</w:t>
            </w:r>
          </w:p>
        </w:tc>
      </w:tr>
      <w:tr w:rsidR="00400E56" w:rsidRPr="00B92075" w14:paraId="360CD846" w14:textId="77777777" w:rsidTr="001827BC">
        <w:trPr>
          <w:trHeight w:val="7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C353" w14:textId="77777777" w:rsidR="00400E56" w:rsidRPr="00B92075" w:rsidRDefault="00400E56" w:rsidP="00BF737F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Лісові ділянки, що мають спеціальне господарське значення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1EE6" w14:textId="77777777" w:rsidR="00400E56" w:rsidRPr="00B92075" w:rsidRDefault="00400E56" w:rsidP="00BF737F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 xml:space="preserve">Лісонасінні, горіхоплідні, плодово-ягідні, медоносні, постійні науково-дослідні та </w:t>
            </w:r>
          </w:p>
          <w:p w14:paraId="52250591" w14:textId="77777777" w:rsidR="00400E56" w:rsidRPr="00B92075" w:rsidRDefault="00400E56" w:rsidP="00BF737F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інші лісові ділянки, що мають спеціальне господарське значення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3655D" w14:textId="77777777" w:rsidR="00400E56" w:rsidRPr="00B92075" w:rsidRDefault="00400E56">
            <w:pPr>
              <w:jc w:val="center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1722,8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8AE3" w14:textId="77777777" w:rsidR="00400E56" w:rsidRPr="00B92075" w:rsidRDefault="00400E56" w:rsidP="00400E56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Семиполкiвське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</w:t>
            </w:r>
            <w:r w:rsidRPr="00B92075">
              <w:rPr>
                <w:color w:val="000000"/>
                <w:lang w:val="uk-UA"/>
              </w:rPr>
              <w:t>кв. 3(вид.20),кв. 4(вид.11),кв. 5(вид.15),кв. 8(вид.28-29),кв. 9(вид.4),кв. 32(вид.30),кв. 34(вид.4,9, 22,42,66),кв. 35(вид.32,40,44,50-51,75,78,95),кв.36(вид.23,35,45,49, 53,55,65,67,73),кв. 38(вид.5),кв. 39(вид.10),кв.41(вид.70),</w:t>
            </w:r>
          </w:p>
          <w:p w14:paraId="5730E1BB" w14:textId="77777777" w:rsidR="00400E56" w:rsidRPr="00B92075" w:rsidRDefault="00400E56" w:rsidP="00400E56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кв.45(вид.3), кв. 47(вид.6-8,21,23),кв. 53(вид.4-5,13),кв.62(вид.14, 19), кв.65(вид.14-15,29),кв.66(вид.1,13,26,29-30),кв. 67(вид.8,13,39), кв. 68(вид.17),кв. 69(вид.6)</w:t>
            </w:r>
          </w:p>
          <w:p w14:paraId="0950B6C7" w14:textId="77777777" w:rsidR="00400E56" w:rsidRPr="00B92075" w:rsidRDefault="00400E56" w:rsidP="00400E56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Баришiвське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78809CB9" w14:textId="77777777" w:rsidR="00400E56" w:rsidRPr="00B92075" w:rsidRDefault="00400E56" w:rsidP="00400E56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кв.77(вид.2),кв.9(вид.1-2,4,9-10,16),кв.80(вид.9),кв.81(вид.5,10,12), кв.83(вид.21),кв. 84(вид.6,9-10,12,14,16,23),кв. 85(вид.3,6,9,11,13, 21), кв.86(вид.6,11),кв. 87(вид.3-4,8),кв. 88(вид.1,10-11,21,23-24,38), кв. 90(вид.6,8,21,27,34),кв. 91(вид.17),кв. 92(вид.6-7,10,13-14,17),</w:t>
            </w:r>
          </w:p>
          <w:p w14:paraId="79095A64" w14:textId="77777777" w:rsidR="00400E56" w:rsidRPr="00B92075" w:rsidRDefault="00400E56" w:rsidP="00400E56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 93(вид.6,12-13,18,21),кв. 95(вид.2,14,17,28,36),кв. 96(вид.4),</w:t>
            </w:r>
          </w:p>
          <w:p w14:paraId="76DDB1D3" w14:textId="77777777" w:rsidR="00400E56" w:rsidRPr="00B92075" w:rsidRDefault="00400E56" w:rsidP="00400E56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 98(вид.1,4,6,21),кв. 99(вид.9),кв. 101(вид.18,22,24),кв.102(вид.8, 10),кв.105(вид.1,5),кв.106(вид.16,25),кв.108(вид.6-7,10,18),</w:t>
            </w:r>
          </w:p>
          <w:p w14:paraId="31FBE377" w14:textId="77777777" w:rsidR="00400E56" w:rsidRPr="00B92075" w:rsidRDefault="00400E56" w:rsidP="00400E56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кв.109(вид.3,10-11,16),кв.110(вид.19,37,44),кв.111(вид.2),</w:t>
            </w:r>
          </w:p>
          <w:p w14:paraId="275210CB" w14:textId="77777777" w:rsidR="00400E56" w:rsidRPr="00B92075" w:rsidRDefault="00400E56" w:rsidP="00400E56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кв.112(вид.2,4-5,8,10,17,22,26-27),кв. 113(вид.1,9,20,23,26-27,31,37-39),кв.114(вид.7,16,21,32-33,36),кв.115(вид.3,15,39),кв.116(вид.4,6, 19, 25),кв.117(вид.9,12,18-20),кв.118(вид.2,5,7-8,26,33,38,43,48),</w:t>
            </w:r>
          </w:p>
          <w:p w14:paraId="125AF6F1" w14:textId="77777777" w:rsidR="00400E56" w:rsidRPr="00B92075" w:rsidRDefault="00400E56" w:rsidP="00400E56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кв.119(вид.3-4,7-8),кв.120(вид.3,10,12,26-27,34),кв. 121(вид.8,11,15, 18),кв.22(вид.25,28,31),кв.123(вид.5,7,9-10,15,18,24,31),</w:t>
            </w:r>
          </w:p>
          <w:p w14:paraId="46C0420F" w14:textId="77777777" w:rsidR="00400E56" w:rsidRPr="00B92075" w:rsidRDefault="00400E56" w:rsidP="00400E56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lastRenderedPageBreak/>
              <w:t>кв.124(вид.5,26,30,35,46,51),кв.125(вид.1,4,9-10,14),кв.126(вид.3-7, 10,13,22),кв.127(вид.12),кв.128(вид.2,19,24,26),кв.129(вид.14,22),</w:t>
            </w:r>
          </w:p>
          <w:p w14:paraId="58B3105D" w14:textId="77777777" w:rsidR="00400E56" w:rsidRPr="00B92075" w:rsidRDefault="00400E56" w:rsidP="00400E56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кв.130(вид.7,35,37),кв.132(вид.3),кв.133(вид.6,25),кв.134(вид.13), кв.137(вид.4,22,24),кв.138(вид.5-6,13,15-16,21-23,25),кв.142(вид.2,6, 8,11,13,15,17-19),кв.146(вид.5,14,20),кв. 147(вид.8-9),кв.148(вид.10), кв.151(вид.18),кв. 153(вид.4,12),кв.154(вид.6),кв. 155(вид.6,9),</w:t>
            </w:r>
          </w:p>
          <w:p w14:paraId="6887B499" w14:textId="77777777" w:rsidR="00400E56" w:rsidRPr="00B92075" w:rsidRDefault="00400E56" w:rsidP="00400E56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кв.156(вид.24),кв. 158(вид.8,25),кв.159(вид.2-3,5,8,16-18,25-26),</w:t>
            </w:r>
          </w:p>
          <w:p w14:paraId="3928323E" w14:textId="77777777" w:rsidR="00400E56" w:rsidRPr="00B92075" w:rsidRDefault="00400E56" w:rsidP="00400E56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кв.160(вид.3,6,9-10,17,22),кв.161(вид.2-6),кв.162(вид.5,7,12)</w:t>
            </w:r>
          </w:p>
          <w:p w14:paraId="561C3423" w14:textId="77777777" w:rsidR="00400E56" w:rsidRPr="00B92075" w:rsidRDefault="00400E56" w:rsidP="00400E56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Березанське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</w:t>
            </w:r>
          </w:p>
          <w:p w14:paraId="130904B9" w14:textId="77777777" w:rsidR="002512A4" w:rsidRPr="00B92075" w:rsidRDefault="00400E56" w:rsidP="00400E56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 164(вид.3-4,6),кв. 165(вид.5),кв. 166(вид.6),кв. 171(вид.14,17-18),кв. 172(вид.4,9,18),кв. 174(вид.10),кв. 175(вид.7,21),кв. 176(вид.23,27),кв. 177(вид.24-25),кв. 178(вид.25),кв. 180(вид.2,5,11-13,18,24,26),кв. 181(вид.1,3-4,8,12),кв. 183(вид.15),кв. 184(вид.10-11,13,17),кв. 186(вид.3),кв. 190(вид.9),кв. 191(вид.4),кв. 192(вид.9,</w:t>
            </w:r>
            <w:r w:rsidR="002512A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17),кв. 194(вид.2,4,6,8-9,12,14,22,24,26-27),кв. 195(вид.1,4-6,9,14,</w:t>
            </w:r>
            <w:r w:rsidR="002512A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16,19,24,30-31),кв. 196(вид.3-4,13),кв. 197(вид.14),кв. 198(вид.7-8,10,</w:t>
            </w:r>
            <w:r w:rsidR="002512A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18),к</w:t>
            </w:r>
            <w:r w:rsidR="002512A4" w:rsidRPr="00B92075">
              <w:rPr>
                <w:color w:val="000000"/>
                <w:lang w:val="uk-UA"/>
              </w:rPr>
              <w:t>в.199(вид.5,11),кв. 200(вид.4,9,11-12,16,18),кв.201(вид.11,18, 22), кв.202(вид.1,12,14-15,17-18),кв.203(вид.1-2,4),кв. 204(вид.2,7,9, 14,23),кв.205(вид.8,29,41,43-44),кв. 206(вид.6,24),кв. 207(вид.8,16-17,21),кв.208(вид.4,6,10-11),кв.209(вид.1,3-6),кв. 210(вид.4,7-8),кв. 211(вид.7),кв.212(вид.1,7),кв.214(вид.2),кв. 217(вид.4-5),</w:t>
            </w:r>
          </w:p>
          <w:p w14:paraId="5C06F729" w14:textId="77777777" w:rsidR="002512A4" w:rsidRPr="00B92075" w:rsidRDefault="002512A4" w:rsidP="00400E56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кв.218(вид.3), кв.219(вид.2-3),кв.220(вид.1,3),кв. 221(вид.1,3-4,6,12), кв.222(вид.22),кв.223(вид.6,10,33),кв.225(вид.5),кв.229(вид.37),</w:t>
            </w:r>
          </w:p>
          <w:p w14:paraId="1244C474" w14:textId="77777777" w:rsidR="00400E56" w:rsidRPr="00B92075" w:rsidRDefault="002512A4" w:rsidP="00400E56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кв.230(вид.13,29),кв.234(вид.15),кв.249(вид.3,5,13),кв.250(вид.1-2,6, 15),кв.258(вид.11,13),кв.261(вид.4,7,13,15-16,26,28,31),кв. 263(вид.2, 6),кв.264(вид.2,6,12,14,16-18),кв.265(вид.5,7,10,14-15)</w:t>
            </w:r>
          </w:p>
          <w:p w14:paraId="73314079" w14:textId="77777777" w:rsidR="001827BC" w:rsidRPr="00B92075" w:rsidRDefault="001827BC" w:rsidP="001827BC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color w:val="000000"/>
                <w:lang w:val="uk-UA"/>
              </w:rPr>
              <w:t>Вишеньківське</w:t>
            </w:r>
            <w:proofErr w:type="spellEnd"/>
            <w:r w:rsidRPr="00B92075">
              <w:rPr>
                <w:b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color w:val="000000"/>
                <w:lang w:val="uk-UA"/>
              </w:rPr>
              <w:t xml:space="preserve">      </w:t>
            </w:r>
          </w:p>
          <w:p w14:paraId="438353D9" w14:textId="77777777" w:rsidR="001827BC" w:rsidRPr="00B92075" w:rsidRDefault="001827BC" w:rsidP="001827BC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кв.271(вид.6,15),кв.274(вид.4,6,9,20),кв. 275(вид.9,24,30),</w:t>
            </w:r>
          </w:p>
          <w:p w14:paraId="20348945" w14:textId="77777777" w:rsidR="001827BC" w:rsidRPr="00B92075" w:rsidRDefault="001827BC" w:rsidP="001827BC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кв.277(вид.1,10,19,23),кв. 278(вид.13,16,18),кв. 280(вид.12),</w:t>
            </w:r>
          </w:p>
          <w:p w14:paraId="1A82E2F4" w14:textId="77777777" w:rsidR="001827BC" w:rsidRPr="00B92075" w:rsidRDefault="001827BC" w:rsidP="001827BC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кв.283(вид.18),кв.285(вид.17,19),кв.294(вид.9,12),кв. 299(вид.9),</w:t>
            </w:r>
          </w:p>
          <w:p w14:paraId="2A4957AD" w14:textId="77777777" w:rsidR="001827BC" w:rsidRPr="00B92075" w:rsidRDefault="001827BC" w:rsidP="001827BC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lastRenderedPageBreak/>
              <w:t>кв.300(вид.5,9,21),кв.301(вид.4),кв.305(вид.17),кв. 306(вид.5),</w:t>
            </w:r>
          </w:p>
          <w:p w14:paraId="5AB541B1" w14:textId="77777777" w:rsidR="001827BC" w:rsidRPr="00B92075" w:rsidRDefault="001827BC" w:rsidP="001827BC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кв.307(вид.5),кв.308(вид.5),кв.309(вид.16),кв.311(вид.5,9,16),</w:t>
            </w:r>
          </w:p>
          <w:p w14:paraId="76A605D4" w14:textId="77777777" w:rsidR="001827BC" w:rsidRPr="00B92075" w:rsidRDefault="001827BC" w:rsidP="001827BC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кв.313(вид.12),кв.314(вид.16),кв.315(вид.9-10,12),кв.316(вид.4,9,11), кв.318(вид.14),кв.320(вид.1),кв.322(вид.20,22),кв.325(вид.28,37), кв.326(вид.3,8,31),кв.329(вид.3,5),кв.332(вид.8,12,14),кв. 336(вид.5,26,36,39),кв. 338(вид.2,4),кв. 341(вид.8),кв. 342(вид.26,36),кв. 343(вид.11,19,39),кв. 344(вид.36),кв. 345(вид.7-9,26,28),кв. 346(вид.3,18),кв. 347(вид.4,6),кв. 348(вид.15-16),кв. 349(вид.6,10),кв. 352(вид.19,27),кв. 355(вид.4,9),кв. 356(вид.3-4),кв. 357(вид.2,14),кв. 359(вид.1-2,6,18-19),кв. 360(вид.8),кв. 362(вид.2),</w:t>
            </w:r>
          </w:p>
          <w:p w14:paraId="5A3A90BF" w14:textId="77777777" w:rsidR="001827BC" w:rsidRPr="00B92075" w:rsidRDefault="001827BC" w:rsidP="001827BC">
            <w:pPr>
              <w:ind w:left="-57" w:right="-113"/>
              <w:rPr>
                <w:b/>
                <w:color w:val="000000"/>
                <w:lang w:val="uk-UA"/>
              </w:rPr>
            </w:pPr>
            <w:proofErr w:type="spellStart"/>
            <w:r w:rsidRPr="00B92075">
              <w:rPr>
                <w:b/>
                <w:color w:val="000000"/>
                <w:lang w:val="uk-UA"/>
              </w:rPr>
              <w:t>Кийлівське</w:t>
            </w:r>
            <w:proofErr w:type="spellEnd"/>
            <w:r w:rsidRPr="00B92075">
              <w:rPr>
                <w:b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color w:val="000000"/>
                <w:lang w:val="uk-UA"/>
              </w:rPr>
              <w:t xml:space="preserve">         </w:t>
            </w:r>
          </w:p>
          <w:p w14:paraId="13CFDD9C" w14:textId="77777777" w:rsidR="001827BC" w:rsidRPr="00B92075" w:rsidRDefault="001827BC" w:rsidP="001827BC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кв.368(вид.3,18),кв.370(вид.5-6,8,11,13-14,19),кв.371(вид.6),</w:t>
            </w:r>
          </w:p>
          <w:p w14:paraId="28756491" w14:textId="77777777" w:rsidR="001827BC" w:rsidRPr="00B92075" w:rsidRDefault="001827BC" w:rsidP="001827BC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кв.375(вид.3,5-6,11,16),кв. 376(вид.4-5,13-15,21-22),кв.377(вид.17), кв.378(вид.9),кв.381(вид.2,8,10,13-14),кв.382(вид.4),кв.385(вид.3, 6), кв.386(вид.5),кв. 389(вид.25,31,36-37),кв.398(вид.11),кв. 399(вид.1, 9), кв.403(вид.9),кв.406(вид.18),кв.407(вид.7),кв.410(вид.1-3,5-6,11, 13,15),кв. 411(вид.4,10),кв. 414(вид.7,32),кв.416(вид.18),</w:t>
            </w:r>
          </w:p>
          <w:p w14:paraId="3A9FDFAD" w14:textId="77777777" w:rsidR="001827BC" w:rsidRPr="00B92075" w:rsidRDefault="001827BC" w:rsidP="001827BC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 421(вид.4,6),кв.435(вид.26),кв. 437(вид.5),кв. 439(вид.12,14),</w:t>
            </w:r>
          </w:p>
          <w:p w14:paraId="2254B0E3" w14:textId="77777777" w:rsidR="001827BC" w:rsidRPr="00B92075" w:rsidRDefault="001827BC" w:rsidP="001827BC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кв.440(вид.13),кв.442(вид.15,20),кв.443(вид.11,20),кв. 444(вид.1,14), кв. 445(вид.15),кв. 446(вид.26),кв. 451(вид.3)</w:t>
            </w:r>
          </w:p>
          <w:p w14:paraId="2612C16B" w14:textId="77777777" w:rsidR="001827BC" w:rsidRPr="00B92075" w:rsidRDefault="001827BC" w:rsidP="001827BC">
            <w:pPr>
              <w:ind w:left="-57" w:right="-113"/>
              <w:rPr>
                <w:b/>
                <w:color w:val="000000"/>
                <w:lang w:val="uk-UA"/>
              </w:rPr>
            </w:pPr>
            <w:proofErr w:type="spellStart"/>
            <w:r w:rsidRPr="00B92075">
              <w:rPr>
                <w:b/>
                <w:color w:val="000000"/>
                <w:lang w:val="uk-UA"/>
              </w:rPr>
              <w:t>Старівське</w:t>
            </w:r>
            <w:proofErr w:type="spellEnd"/>
            <w:r w:rsidRPr="00B92075">
              <w:rPr>
                <w:b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color w:val="000000"/>
                <w:lang w:val="uk-UA"/>
              </w:rPr>
              <w:t xml:space="preserve">         </w:t>
            </w:r>
          </w:p>
          <w:p w14:paraId="3892EE41" w14:textId="77777777" w:rsidR="001827BC" w:rsidRPr="00B92075" w:rsidRDefault="001827BC" w:rsidP="001827BC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кв.456(вид.14-15,30,41),кв. 457(вид.16,21,25),кв. 459(вид.1,7),</w:t>
            </w:r>
          </w:p>
          <w:p w14:paraId="77CAF8EB" w14:textId="77777777" w:rsidR="001827BC" w:rsidRPr="00B92075" w:rsidRDefault="001827BC" w:rsidP="001827BC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кв.461(вид.12),кв.462(вид.5,13-14,18),кв.463(вид.2,11,13,18,20),</w:t>
            </w:r>
          </w:p>
          <w:p w14:paraId="40BC503F" w14:textId="77777777" w:rsidR="001827BC" w:rsidRPr="00B92075" w:rsidRDefault="001827BC" w:rsidP="001827BC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кв.464(вид.14,16,24),кв.465(вид.26),кв.466(вид.1, 2,20,22,25,44),</w:t>
            </w:r>
          </w:p>
          <w:p w14:paraId="135F6AEA" w14:textId="77777777" w:rsidR="001827BC" w:rsidRPr="00B92075" w:rsidRDefault="001827BC" w:rsidP="001827BC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кв.467(вид.3,22,30,32,34,38),кв.468(вид.1,7,10,15),кв.469(вид.2, 4,14,</w:t>
            </w:r>
            <w:r w:rsidR="002E4A4D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16,22),кв.470(вид.3,10),кв.471(вид.4,14,26-27),кв.472(вид.14,19,23,</w:t>
            </w:r>
            <w:r w:rsidR="002E4A4D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26-27,30,34-37,41-42),кв.473(вид.13,19,21-23,27), кв. 474(вид.3,5,8-10),кв.475(вид.7,43-44),кв.476(вид.6,23,36),кв.477(вид.9-10,37,42),</w:t>
            </w:r>
            <w:r w:rsidR="002E4A4D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кв.478(вид.18,29,32,35-36,39),кв.481(вид.12, 15,29,33,35-36),</w:t>
            </w:r>
            <w:r w:rsidR="002E4A4D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кв.483(вид.1-2),кв.484(вид.39-40),</w:t>
            </w:r>
            <w:r w:rsidR="002E4A4D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кв.487(вид.31),</w:t>
            </w:r>
            <w:r w:rsidR="002E4A4D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кв.488(вид.8),</w:t>
            </w:r>
            <w:r w:rsidR="002E4A4D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lastRenderedPageBreak/>
              <w:t>кв.490(вид.3),кв.491(вид.1),кв.492(вид.3,10),кв.494(вид.16),</w:t>
            </w:r>
            <w:r w:rsidR="002E4A4D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кв.495(вид.8),кв.498(вид.14),кв.501(вид.10),кв.509(вид.23),</w:t>
            </w:r>
            <w:r w:rsidR="002E4A4D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кв.518(вид.10),кв.521(вид.21,25,27), кв.522(вид.3,19),кв.523(вид.43-44),кв.528(вид.29),кв.530(вид.1,19)</w:t>
            </w:r>
          </w:p>
          <w:p w14:paraId="4E95474F" w14:textId="77777777" w:rsidR="002E4A4D" w:rsidRPr="00B92075" w:rsidRDefault="002E4A4D" w:rsidP="002E4A4D">
            <w:pPr>
              <w:ind w:left="-57" w:right="-113"/>
              <w:rPr>
                <w:b/>
                <w:color w:val="000000"/>
                <w:lang w:val="uk-UA"/>
              </w:rPr>
            </w:pPr>
            <w:proofErr w:type="spellStart"/>
            <w:r w:rsidRPr="00B92075">
              <w:rPr>
                <w:b/>
                <w:color w:val="000000"/>
                <w:lang w:val="uk-UA"/>
              </w:rPr>
              <w:t>Стовп'язьке</w:t>
            </w:r>
            <w:proofErr w:type="spellEnd"/>
            <w:r w:rsidRPr="00B92075">
              <w:rPr>
                <w:b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color w:val="000000"/>
                <w:lang w:val="uk-UA"/>
              </w:rPr>
              <w:t xml:space="preserve">        </w:t>
            </w:r>
          </w:p>
          <w:p w14:paraId="4FDD734C" w14:textId="77777777" w:rsidR="002E4A4D" w:rsidRPr="00B92075" w:rsidRDefault="002E4A4D" w:rsidP="002E4A4D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кв.34(вид.22),кв.539(вид.26),кв.541(вид.25),кв.543(вид.23,28),</w:t>
            </w:r>
          </w:p>
          <w:p w14:paraId="7D9CFD07" w14:textId="77777777" w:rsidR="002E4A4D" w:rsidRPr="00B92075" w:rsidRDefault="002E4A4D" w:rsidP="002E4A4D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кв.545(вид.30,37),кв.550(вид.2,16),кв.555(вид.29),кв.560(вид.26),</w:t>
            </w:r>
          </w:p>
          <w:p w14:paraId="0AA3EE42" w14:textId="77777777" w:rsidR="002E4A4D" w:rsidRPr="00B92075" w:rsidRDefault="002E4A4D" w:rsidP="002E4A4D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 561(вид.28,32,44),кв.562(вид.1-12,16-32),кв.568(вид.26-33,38-40, 42-52),кв.569(вид.18),кв.572(вид.7),кв.573(вид.10,14,32),</w:t>
            </w:r>
          </w:p>
          <w:p w14:paraId="4DF7FF11" w14:textId="77777777" w:rsidR="002E4A4D" w:rsidRPr="00B92075" w:rsidRDefault="002E4A4D" w:rsidP="002E4A4D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кв.574(вид.3,30),кв.576(вид.7,27),кв.577(вид.12),кв.580(вид.2,7-8, 39), кв.589(вид.5,22),кв.591(вид.27),кв.592(вид.24,26),кв.593(вид.3), кв. 594(вид.27),кв.595(вид.10),кв.596(вид.20,29),кв.598(вид.3,7,18-19,26),кв.614(вид.5,11),кв.615(вид.1,3-13,17-20,22-24),кв.628(вид.8, 12,14),кв. 630(вид.10)</w:t>
            </w:r>
          </w:p>
          <w:p w14:paraId="3E0105A5" w14:textId="77777777" w:rsidR="0082362E" w:rsidRPr="00B92075" w:rsidRDefault="0082362E" w:rsidP="0082362E">
            <w:pPr>
              <w:ind w:left="-57" w:right="-113"/>
              <w:rPr>
                <w:b/>
                <w:color w:val="000000"/>
                <w:lang w:val="uk-UA"/>
              </w:rPr>
            </w:pPr>
            <w:proofErr w:type="spellStart"/>
            <w:r w:rsidRPr="00B92075">
              <w:rPr>
                <w:b/>
                <w:color w:val="000000"/>
                <w:lang w:val="uk-UA"/>
              </w:rPr>
              <w:t>Студеникiвське</w:t>
            </w:r>
            <w:proofErr w:type="spellEnd"/>
            <w:r w:rsidRPr="00B92075">
              <w:rPr>
                <w:b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color w:val="000000"/>
                <w:lang w:val="uk-UA"/>
              </w:rPr>
              <w:t xml:space="preserve">     </w:t>
            </w:r>
          </w:p>
          <w:p w14:paraId="484255F2" w14:textId="77777777" w:rsidR="0082362E" w:rsidRPr="00B92075" w:rsidRDefault="0082362E" w:rsidP="0082362E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кв.632(вид.4,9,11),кв.633(вид.11,34),кв.636(вид.24),кв. 637(вид.14, 16,18),кв.638(вид.8),кв.640(вид.5,15),кв.647(вид.23-24),кв. 652(вид.9, 12),кв.653(вид.18,98),кв.658(вид.1,3-4),кв.661(вид.4,9),кв.662(вид.8, 15,33),кв.664(вид.23,38),кв.667(вид.5),кв.668(вид.5),кв. 669(вид.22), кв.670(вид.5,18),кв.671(вид.6),кв.672(вид.11,16,37,43),кв.673(вид.1, 4,6-8,11,15),кв. 674(вид.6,9,12,14),кв. 675(вид.9,12,15), кв.676(вид.9, 11,13,15,18-19),кв.679(вид.5-8,10-11),кв.681(вид.5),кв. 682(вид.28), кв.685(вид.1,9,12,26,28,32),кв.686(вид.26),кв.690(вид.4),</w:t>
            </w:r>
          </w:p>
          <w:p w14:paraId="33E7F7F0" w14:textId="77777777" w:rsidR="0082362E" w:rsidRPr="00B92075" w:rsidRDefault="0082362E" w:rsidP="0082362E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кв.691(вид.7,10),кв.693(вид.36),кв.710(вид.7),кв.711(вид.3),</w:t>
            </w:r>
          </w:p>
          <w:p w14:paraId="651F6F8D" w14:textId="77777777" w:rsidR="0082362E" w:rsidRPr="00B92075" w:rsidRDefault="0082362E" w:rsidP="0082362E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кв.713(вид.7,10,14,16-17,22,27),кв.717(вид.8),кв.720(вид.31,33),</w:t>
            </w:r>
          </w:p>
          <w:p w14:paraId="02076B5D" w14:textId="77777777" w:rsidR="002512A4" w:rsidRPr="00B92075" w:rsidRDefault="0082362E" w:rsidP="0082362E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кв.722(вид.15,37-38),кв.724(вид.26),кв.725(вид.20,22),кв. 726(вид.9), кв.727(вид.2),кв.728(вид.17,21),кв.729(вид.12-14),кв.733(вид.12,15)</w:t>
            </w:r>
          </w:p>
          <w:p w14:paraId="71AE7AEA" w14:textId="77777777" w:rsidR="00984BFA" w:rsidRPr="00B92075" w:rsidRDefault="00984BFA" w:rsidP="00984BFA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Семиполкiвське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</w:t>
            </w:r>
          </w:p>
          <w:p w14:paraId="4DAE62B0" w14:textId="77777777" w:rsidR="002512A4" w:rsidRPr="00B92075" w:rsidRDefault="00984BFA" w:rsidP="00984BFA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кв.36(вид.51),кв.37(вид.2),кв.39(вид.19-20,46)</w:t>
            </w:r>
          </w:p>
        </w:tc>
      </w:tr>
      <w:tr w:rsidR="006B7DEF" w:rsidRPr="00B92075" w14:paraId="31DDBC52" w14:textId="77777777" w:rsidTr="006B7DEF">
        <w:trPr>
          <w:trHeight w:val="509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C335" w14:textId="77777777" w:rsidR="006B7DEF" w:rsidRPr="00B92075" w:rsidRDefault="006B7DEF" w:rsidP="006B7DEF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lastRenderedPageBreak/>
              <w:t>Лісові ділянки, що прилягають до забудованих земель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A908E" w14:textId="77777777" w:rsidR="006B7DEF" w:rsidRPr="00B92075" w:rsidRDefault="006B7DEF" w:rsidP="006B7DEF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Лісові ділянки шириною 50 метрів у лісах, де дозволяється проведення рубок головного користування, уздовж межі забудованих земель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A2A8" w14:textId="77777777" w:rsidR="006B7DEF" w:rsidRPr="00B92075" w:rsidRDefault="006B7DEF" w:rsidP="00BF737F">
            <w:pPr>
              <w:jc w:val="center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380,7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BF4D" w14:textId="77777777" w:rsidR="006B7DEF" w:rsidRPr="00B92075" w:rsidRDefault="006B7DEF" w:rsidP="006B7DEF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Баришiвське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42FBD69F" w14:textId="77777777" w:rsidR="006B7DEF" w:rsidRPr="00B92075" w:rsidRDefault="006B7DEF" w:rsidP="006B7DEF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кв.78(вид.4),кв. 106(вид.3,5),кв.107(вид.7-8),кв.128(вид.1,7,9),</w:t>
            </w:r>
          </w:p>
          <w:p w14:paraId="52657018" w14:textId="77777777" w:rsidR="006B7DEF" w:rsidRPr="00B92075" w:rsidRDefault="006B7DEF" w:rsidP="006B7DEF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кв.129(вид.46-51),кв.131(вид.7,12-13,16,26-27,34),кв.132(вид.1,5,8, 12),кв.133(вид.1),кв.157(вид.13,23)</w:t>
            </w:r>
          </w:p>
          <w:p w14:paraId="188A3CDC" w14:textId="77777777" w:rsidR="006B7DEF" w:rsidRPr="00B92075" w:rsidRDefault="006B7DEF" w:rsidP="006B7DEF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Березанське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0A4D8C3B" w14:textId="77777777" w:rsidR="006B7DEF" w:rsidRPr="00B92075" w:rsidRDefault="006B7DEF" w:rsidP="006B7DEF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кв.172(вид.7,12-16),кв.178(вид.1-4,7-8,15-18,24),кв.189(вид.18-19), кв.191(вид.2,11,16),кв.192(вид.3-4,12,15,19-21,27),кв.193(вид.10,12-13,22),кв.201(вид.1-2),кв.223(вид.2-5,7-8,11,16,18-20,23-24,27,29-31),кв.230(вид.9,12,20-21,38,47),кв.231(вид.4-6,12-13),кв. 249(вид.1), кв. 250(вид.19)</w:t>
            </w:r>
          </w:p>
          <w:p w14:paraId="5C0971C6" w14:textId="77777777" w:rsidR="00984BFA" w:rsidRPr="00B92075" w:rsidRDefault="00984BFA" w:rsidP="00984BFA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Вишеньківське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715E9790" w14:textId="77777777" w:rsidR="00984BFA" w:rsidRPr="00B92075" w:rsidRDefault="00984BFA" w:rsidP="00984BFA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кв.271(вид.2,7,12,18),кв.274(вид.3,17,21),кв.275(вид.32),</w:t>
            </w:r>
          </w:p>
          <w:p w14:paraId="54E958F6" w14:textId="77777777" w:rsidR="00984BFA" w:rsidRPr="00B92075" w:rsidRDefault="00984BFA" w:rsidP="00984BFA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кв.276(вид.1-7),кв.285(вид.26-27,29,31,35-37),кв.294(вид.11),</w:t>
            </w:r>
          </w:p>
          <w:p w14:paraId="1706B3B4" w14:textId="77777777" w:rsidR="00984BFA" w:rsidRPr="00B92075" w:rsidRDefault="00984BFA" w:rsidP="00984BFA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кв.297(вид.6,10),кв. 301(вид.1,3,6),кв. 302(вид.8,16),кв. 303(вид.4-5,8),кв.304(вид.14,22,24),кв. 305(вид.26-30),кв. 306(вид.6,20-21,25, 28),кв.309(вид.1,4,6-7,14),кв. 312(вид.18),кв. 316(вид.21),</w:t>
            </w:r>
          </w:p>
          <w:p w14:paraId="7728CE2A" w14:textId="77777777" w:rsidR="00984BFA" w:rsidRPr="00B92075" w:rsidRDefault="00984BFA" w:rsidP="00984BFA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кв.318(вид.15), кв.321(вид.13,18-19,21),кв.323(вид.2,5,9),</w:t>
            </w:r>
          </w:p>
          <w:p w14:paraId="737A0FED" w14:textId="77777777" w:rsidR="00984BFA" w:rsidRPr="00B92075" w:rsidRDefault="00984BFA" w:rsidP="00984BFA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кв.324(вид.1-5,11,21,29-30,33),кв.325(вид.34),кв.327(вид.2-3,21), кв.328(вид.13-15),кв.330(вид.2,6-7,11,29),кв.331(вид.3-4), кв.332(вид.7,9),кв.352(вид.13),кв.366(вид.2-3,5-6)</w:t>
            </w:r>
          </w:p>
          <w:p w14:paraId="2CC1DBE1" w14:textId="77777777" w:rsidR="00984BFA" w:rsidRPr="00B92075" w:rsidRDefault="00984BFA" w:rsidP="00984BFA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Кийлівське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241D060E" w14:textId="77777777" w:rsidR="00984BFA" w:rsidRPr="00B92075" w:rsidRDefault="00984BFA" w:rsidP="00984BFA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кв.385(вид.15,17,20,22),кв.389(вид.15,22,26,28-29,38),кв.391(вид.1-2,4-5,7,13,15,24-25,33-38),кв.392(вид.2-4,7-8,10,12-13,18),</w:t>
            </w:r>
          </w:p>
          <w:p w14:paraId="087E0D39" w14:textId="77777777" w:rsidR="00984BFA" w:rsidRPr="00B92075" w:rsidRDefault="00984BFA" w:rsidP="00984BFA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кв.393(вид.5,11-12),кв.394(вид.4,13,24-25),кв.395(вид.1,6,9,13,16), кв.397(вид.5,8-9,17,22),кв.400(вид.1,22,26),кв.404(вид.8-9,12),</w:t>
            </w:r>
          </w:p>
          <w:p w14:paraId="66CDF7C8" w14:textId="77777777" w:rsidR="00984BFA" w:rsidRPr="00B92075" w:rsidRDefault="00984BFA" w:rsidP="00984BFA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кв.407(вид.1,14,16),кв.412(вид.1,10-11,16),кв.416(вид.2)</w:t>
            </w:r>
          </w:p>
          <w:p w14:paraId="06A796B7" w14:textId="77777777" w:rsidR="00984BFA" w:rsidRPr="00B92075" w:rsidRDefault="00984BFA" w:rsidP="00984BFA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Старівське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664DA2E6" w14:textId="77777777" w:rsidR="00984BFA" w:rsidRPr="00B92075" w:rsidRDefault="00984BFA" w:rsidP="00984BFA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кв.481(вид.37),кв.527(вид.1-3,6)</w:t>
            </w:r>
          </w:p>
          <w:p w14:paraId="4B6F4924" w14:textId="77777777" w:rsidR="00984BFA" w:rsidRPr="00B92075" w:rsidRDefault="00984BFA" w:rsidP="00984BFA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Стовп'язьке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0755C006" w14:textId="77777777" w:rsidR="00984BFA" w:rsidRPr="00B92075" w:rsidRDefault="00984BFA" w:rsidP="00984BFA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 xml:space="preserve">кв.539(вид.23,27-28),кв.541(вид.4,11,14,17,19,21-22),кв.543(вид.6, </w:t>
            </w:r>
            <w:r w:rsidRPr="00B92075">
              <w:rPr>
                <w:color w:val="000000"/>
                <w:lang w:val="uk-UA"/>
              </w:rPr>
              <w:lastRenderedPageBreak/>
              <w:t>21,37),кв.574(вид.22,27),кв.575(вид.1-4),кв.576(вид.20),</w:t>
            </w:r>
          </w:p>
          <w:p w14:paraId="7FB466C4" w14:textId="77777777" w:rsidR="00984BFA" w:rsidRPr="00B92075" w:rsidRDefault="00984BFA" w:rsidP="00984BFA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 580(вид.21)</w:t>
            </w:r>
          </w:p>
          <w:p w14:paraId="46D75D12" w14:textId="77777777" w:rsidR="00984BFA" w:rsidRPr="00B92075" w:rsidRDefault="00984BFA" w:rsidP="00984BFA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Студеникiвське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4F1A5CB8" w14:textId="77777777" w:rsidR="00984BFA" w:rsidRPr="00B92075" w:rsidRDefault="00984BFA" w:rsidP="00984BFA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кв.650(вид.12-13),кв.653(вид.3-4,6-7,20-21,45,47),кв.680(вид.29),</w:t>
            </w:r>
          </w:p>
          <w:p w14:paraId="4163EF3D" w14:textId="77777777" w:rsidR="00984BFA" w:rsidRPr="00B92075" w:rsidRDefault="00984BFA" w:rsidP="00984BFA">
            <w:pPr>
              <w:ind w:left="-57" w:right="-113"/>
              <w:rPr>
                <w:b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 700(вид.42,44,46-47),кв. 705(вид.23),</w:t>
            </w:r>
          </w:p>
        </w:tc>
      </w:tr>
      <w:tr w:rsidR="006B7DEF" w:rsidRPr="00B92075" w14:paraId="1B29E390" w14:textId="77777777" w:rsidTr="00984BFA">
        <w:trPr>
          <w:trHeight w:val="99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625E" w14:textId="77777777" w:rsidR="006B7DEF" w:rsidRPr="00B92075" w:rsidRDefault="006B7DEF" w:rsidP="00BF737F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lastRenderedPageBreak/>
              <w:t>Лісові ділянки, що прилягають до залізниць, автомобільних доріг державного значення, державного кордону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7C0D" w14:textId="77777777" w:rsidR="006B7DEF" w:rsidRPr="00B92075" w:rsidRDefault="006B7DEF" w:rsidP="00BF737F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Лісові ділянки шириною 50 метрів (у рівнинних лісах) і 100 метрів (у гірських лісах) у лісах, де дозволяється проведення рубок головного користування, уздовж смуг відведення залізниць, автомобільних доріг державного значення і державного кордону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3D8A3" w14:textId="77777777" w:rsidR="006B7DEF" w:rsidRPr="00B92075" w:rsidRDefault="006B7DEF">
            <w:pPr>
              <w:jc w:val="center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246,7</w:t>
            </w:r>
          </w:p>
        </w:tc>
        <w:tc>
          <w:tcPr>
            <w:tcW w:w="7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ABDDC" w14:textId="77777777" w:rsidR="00BF737F" w:rsidRPr="00B92075" w:rsidRDefault="006B7DEF" w:rsidP="00F15884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Семиполкiвське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</w:t>
            </w:r>
          </w:p>
          <w:p w14:paraId="6CF24FD3" w14:textId="77777777" w:rsidR="00BF737F" w:rsidRPr="00B92075" w:rsidRDefault="006B7DEF" w:rsidP="00F15884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кв.8(вид.6,38,41-42),кв. 9(вид.3,5-6),кв.35(вид.98),кв.36(вид.22,34,</w:t>
            </w:r>
            <w:r w:rsidR="00BF737F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39,43,48,50,54,56,59-60,63-64),кв.39(вид.69-70),кв. 40(вид.1,3,24,34),</w:t>
            </w:r>
            <w:r w:rsidR="00BF737F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кв.45(вид.1,6,8)</w:t>
            </w:r>
          </w:p>
          <w:p w14:paraId="26ED469E" w14:textId="77777777" w:rsidR="00BF737F" w:rsidRPr="00B92075" w:rsidRDefault="006B7DEF" w:rsidP="00F1588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Баришiвське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77BAE3B3" w14:textId="77777777" w:rsidR="00352324" w:rsidRPr="00B92075" w:rsidRDefault="006B7DEF" w:rsidP="00BF737F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кв.78(вид.1,3),кв.134(вид.2-4,6-7,9-11,16,20),кв.138(вид.24),</w:t>
            </w:r>
          </w:p>
          <w:p w14:paraId="57BE5518" w14:textId="77777777" w:rsidR="00352324" w:rsidRPr="00B92075" w:rsidRDefault="006B7DEF" w:rsidP="00BF737F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кв.142(вид.5),кв.146(вид.1),кв.151(вид.1-2,4-8),кв.152(вид.2),</w:t>
            </w:r>
          </w:p>
          <w:p w14:paraId="3BD3585B" w14:textId="77777777" w:rsidR="00BF737F" w:rsidRPr="00B92075" w:rsidRDefault="006B7DEF" w:rsidP="00BF737F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кв.153(вид.1-2)</w:t>
            </w:r>
          </w:p>
          <w:p w14:paraId="35F15E58" w14:textId="77777777" w:rsidR="00BF737F" w:rsidRPr="00B92075" w:rsidRDefault="006B7DEF" w:rsidP="00BF737F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Березанське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07BD3428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кв.163(вид.4),кв.165(вид.16-17),кв.175(вид.17,19,22),кв.176(вид.25-26),кв.178(вид.26-28),кв.179(вид.1-5),кв.182(вид.1-2),кв.183(вид.1-2),кв.190(вид.28-31,33,35),кв.191(вид.5-9,14),кв.192(вид.22),</w:t>
            </w:r>
          </w:p>
          <w:p w14:paraId="0086A260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кв.193(вид.1),кв.194(вид.15-19),кв.195(вид.25-28),кв.196(вид.10-12),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кв.204(вид.3-6),кв.205(вид.13-22),кв.249(вид.19)</w:t>
            </w:r>
          </w:p>
          <w:p w14:paraId="480FE70F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Вишеньківське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25200E68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кв.273(вид.1-3),кв.289(вид.8,10),кв.295(вид.3-4,14,17-18),</w:t>
            </w:r>
          </w:p>
          <w:p w14:paraId="59D5768F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кв.296(вид.10),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кв.302(вид.5-6),кв.303(вид.9-11,13-15,22-23),</w:t>
            </w:r>
          </w:p>
          <w:p w14:paraId="6D32306D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кв.306(вид.29),кв.308(вид.2,7-11,13-15)</w:t>
            </w:r>
          </w:p>
          <w:p w14:paraId="3978B5B1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Старівське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66DF16F3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кв.456(вид.19),кв.457(вид.20,23-24,29),кв.459(вид.9)</w:t>
            </w:r>
          </w:p>
          <w:p w14:paraId="17804557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Стовп'язьке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2EF0E503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кв.590(вид.7-12),кв.591(вид.9-16),кв.592(вид.13-14),кв.593(вид.7-14),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кв.594(вид.4,9)</w:t>
            </w:r>
          </w:p>
          <w:p w14:paraId="6A8E65BA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Студеникiвське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73E16EE7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кв.647(вид.26),кв.648(вид.41-46),кв.649(вид.21-23),кв.650(вид.2,4-5,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lastRenderedPageBreak/>
              <w:t>10,14-15,25-26),кв.651(вид.5-6,13,26,31-33),кв.658(вид.7,10,14),</w:t>
            </w:r>
          </w:p>
          <w:p w14:paraId="2A68880F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кв.659(вид.1),кв.662(вид.21,25-26,28,31),кв.663(вид.3,6-7,9,17),</w:t>
            </w:r>
          </w:p>
          <w:p w14:paraId="07386FE9" w14:textId="77777777" w:rsidR="006B7DEF" w:rsidRPr="00B92075" w:rsidRDefault="006B7DEF" w:rsidP="00984BFA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кв.668(вид.21),кв.669(вид.5-7,12-14,21),кв.670(вид.1-2),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кв.675(вид.1)</w:t>
            </w:r>
          </w:p>
        </w:tc>
      </w:tr>
      <w:tr w:rsidR="006B7DEF" w:rsidRPr="00B92075" w14:paraId="0A976234" w14:textId="77777777" w:rsidTr="00014087">
        <w:trPr>
          <w:trHeight w:val="3265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BB58" w14:textId="77777777" w:rsidR="006B7DEF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lastRenderedPageBreak/>
              <w:t xml:space="preserve">Лісові ділянки навколо боліт площею 1 гектар і більше 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E301" w14:textId="77777777" w:rsidR="006B7DEF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Лісові ділянки шириною 50 метрів навколо боліт площею 1 гектар і більше, які виділяються під час здійснення лісовпорядкування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77480" w14:textId="77777777" w:rsidR="006B7DEF" w:rsidRPr="00B92075" w:rsidRDefault="006B7DEF">
            <w:pPr>
              <w:jc w:val="center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571,3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5C39" w14:textId="77777777" w:rsidR="00352324" w:rsidRPr="00B92075" w:rsidRDefault="006B7DEF" w:rsidP="00F15884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Семиполкiвське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</w:t>
            </w:r>
          </w:p>
          <w:p w14:paraId="6207A4C9" w14:textId="77777777" w:rsidR="00352324" w:rsidRPr="00B92075" w:rsidRDefault="006B7DEF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кв.2(вид.18-19,21,25,28,34-36,43),кв.10(вид.5-6,9,11,17-18,20,29-34,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40-43,46,48-51,53-54),кв.11(вид.3,11,15-16,18,63,65-66,69),</w:t>
            </w:r>
          </w:p>
          <w:p w14:paraId="5A49A80E" w14:textId="77777777" w:rsidR="00352324" w:rsidRPr="00B92075" w:rsidRDefault="006B7DEF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кв.32(вид.2,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9,13-14,17-18,20-21,26-27,33-35,37-39,41,43,45-46),</w:t>
            </w:r>
          </w:p>
          <w:p w14:paraId="56C116A6" w14:textId="77777777" w:rsidR="00352324" w:rsidRPr="00B92075" w:rsidRDefault="006B7DEF" w:rsidP="00F15884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кв.33(вид.3,5-6,8-9,15-16,20-21,25,27-30,32,34,36-38),кв. 34(вид.21,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23,25,33,35-37,68),кв.35(вид.4-5,7-8,12,16-17,23-25,49,58,63-65,73,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81,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88,90,94),кв.37(вид.6,8,11-12,14,16-17,27),кв.39(вид.32,35,47-48,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52,55-56,60-62,64,66-67,71),кв.41(вид.3,5),кв.47(вид.15),кв. 65(вид.7,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30),кв.66(вид.6,8,16-17,38-39),кв.67(вид.2-3,10-11,14,17,19,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21-25,28,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31-32)</w:t>
            </w:r>
          </w:p>
          <w:p w14:paraId="488EB7EB" w14:textId="77777777" w:rsidR="00352324" w:rsidRPr="00B92075" w:rsidRDefault="006B7DEF" w:rsidP="00F1588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Баришiвське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26329581" w14:textId="77777777" w:rsidR="00352324" w:rsidRPr="00B92075" w:rsidRDefault="006B7DEF" w:rsidP="00352324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кв.08(вид.19),кв.109(вид.1-2,25-26),кв.112(вид.29,31),кв.116(вид.3,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22,26,30-31,36-41),кв.122(вид.36-37,40-43),кв.125(вид.16-18)</w:t>
            </w:r>
          </w:p>
          <w:p w14:paraId="7D9E3540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Березанське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396DCBB7" w14:textId="77777777" w:rsidR="00352324" w:rsidRPr="00B92075" w:rsidRDefault="006B7DEF" w:rsidP="00352324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кв.169(вид.4,8-9,11),кв.213(вид.21),кв.222(вид.5,7,26),кв.223(вид.28),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кв.230(вид.4,7,40-41,48)</w:t>
            </w:r>
          </w:p>
          <w:p w14:paraId="442D01DF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Кийлівське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0DADB26A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кв.418(вид.3-4,6-7,9,19-21),кв.422(вид.14,18-19),кв.432(вид.11-13,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19),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кв.437(вид.14,18,23-25,28-31),кв.438(вид.1,7-9,12,17-18),</w:t>
            </w:r>
          </w:p>
          <w:p w14:paraId="5BA23D49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кв.439(вид.9,16-17),кв.440(вид.8,12,15),кв.441(вид.13-15),</w:t>
            </w:r>
          </w:p>
          <w:p w14:paraId="7A15FCDF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кв.442(вид.1,12,22-23),кв.443(вид.1,3-4,7,21-22),кв.449(вид.13),</w:t>
            </w:r>
          </w:p>
          <w:p w14:paraId="3892F1AC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кв.450(вид.1-3,11,25-31),кв.451(вид.5)</w:t>
            </w:r>
          </w:p>
          <w:p w14:paraId="784E144B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Старівське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666D8604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кв.482(вид.1-3,6),кв.483(вид.3,5-6),кв.484(вид.2-3,5-8,11,13-17,23-24,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26,31,33),кв.485(вид.1-4),кв.488(вид.16,18,20-25,27-28),</w:t>
            </w:r>
          </w:p>
          <w:p w14:paraId="12BB4290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 489(вид.2-3),кв.491(вид.9,11-14,16-17),кв.493(вид.2-5,7-8,10-11,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lastRenderedPageBreak/>
              <w:t>14),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кв.495(вид.2,25),кв.496(вид.1,3-5,7-9,11-13),кв.497(вид.1,5,10-11,13-14,16-20,22,24-25,27-28),кв.498(вид.1,3,5),кв.502(вид.2,5),</w:t>
            </w:r>
          </w:p>
          <w:p w14:paraId="34F55280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кв.529(вид.50,53,55),кв.530(вид.35)</w:t>
            </w:r>
          </w:p>
          <w:p w14:paraId="426AB737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Стовп'язьке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13039419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кв.543(вид.3,5,10-11,14-17,19-20,30-32,34,36,62),кв.544(вид.18,31-32,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38,40-41,43),кв.555(вид.5),кв.561(вид.39),кв.570(вид.6-8,10,17),</w:t>
            </w:r>
          </w:p>
          <w:p w14:paraId="0B5531C4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кв.572(вид.14,16,2</w:t>
            </w:r>
            <w:r w:rsidRPr="00B92075">
              <w:rPr>
                <w:bCs/>
                <w:color w:val="000000"/>
                <w:lang w:val="uk-UA"/>
              </w:rPr>
              <w:t>6),кв.574(вид.20),кв.596(ви</w:t>
            </w:r>
            <w:r w:rsidRPr="00B92075">
              <w:rPr>
                <w:color w:val="000000"/>
                <w:lang w:val="uk-UA"/>
              </w:rPr>
              <w:t>д.18,24,28,30),</w:t>
            </w:r>
          </w:p>
          <w:p w14:paraId="5E62E5E5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кв.618(вид.17),кв.621(вид.4,6-7),кв.625(вид.4-5,15,17)</w:t>
            </w:r>
          </w:p>
          <w:p w14:paraId="131A7D27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Студеникiвське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7A3FF76A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кв.633(вид.62-63,65),кв.634(вид.12,14-17,21-22),кв.640(вид.11),</w:t>
            </w:r>
          </w:p>
          <w:p w14:paraId="03038AD5" w14:textId="77777777" w:rsidR="00352324" w:rsidRPr="00B92075" w:rsidRDefault="006B7DEF" w:rsidP="0035232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кв.641(вид.5-6,10-11,13,26),кв. 643(вид.3,8),кв. 644(вид.1,7-8,10,12,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18,24,26,31,33-34),кв.645(вид.1,3,7,15),кв.646(вид.1,3,5-7,9-10),</w:t>
            </w:r>
          </w:p>
          <w:p w14:paraId="39F1C174" w14:textId="77777777" w:rsidR="006B7DEF" w:rsidRPr="00B92075" w:rsidRDefault="006B7DEF" w:rsidP="00014087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кв.648(вид.28),кв.649(вид.1,4-6,8-10,13-14,27,29),</w:t>
            </w:r>
            <w:r w:rsidR="00352324" w:rsidRPr="00B92075">
              <w:rPr>
                <w:color w:val="000000"/>
                <w:lang w:val="uk-UA"/>
              </w:rPr>
              <w:t>к</w:t>
            </w:r>
            <w:r w:rsidRPr="00B92075">
              <w:rPr>
                <w:color w:val="000000"/>
                <w:lang w:val="uk-UA"/>
              </w:rPr>
              <w:t>в.651(вид.42,52,</w:t>
            </w:r>
            <w:r w:rsidR="00352324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57),кв.656(вид.2),кв.657(вид.1,4,6,12),кв.673(вид.9,12-13,17),</w:t>
            </w:r>
            <w:r w:rsidR="00014087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кв.679(вид.1),кв.682(вид.2),</w:t>
            </w:r>
          </w:p>
        </w:tc>
      </w:tr>
      <w:tr w:rsidR="006B7DEF" w:rsidRPr="00B92075" w14:paraId="30B67F0B" w14:textId="77777777" w:rsidTr="00014087">
        <w:trPr>
          <w:trHeight w:val="70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0DF3" w14:textId="77777777" w:rsidR="006B7DEF" w:rsidRPr="00B92075" w:rsidRDefault="006B7DEF">
            <w:pPr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lastRenderedPageBreak/>
              <w:t>Разом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11CC" w14:textId="77777777" w:rsidR="006B7DEF" w:rsidRPr="00B92075" w:rsidRDefault="006B7DEF">
            <w:pPr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95F4" w14:textId="77777777" w:rsidR="006B7DEF" w:rsidRPr="00B92075" w:rsidRDefault="006B7DEF">
            <w:pPr>
              <w:jc w:val="center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3433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791F" w14:textId="77777777" w:rsidR="006B7DEF" w:rsidRPr="00B92075" w:rsidRDefault="006B7DEF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 </w:t>
            </w:r>
          </w:p>
        </w:tc>
      </w:tr>
      <w:tr w:rsidR="006B7DEF" w:rsidRPr="00B92075" w14:paraId="0DABF79B" w14:textId="77777777" w:rsidTr="00C11917">
        <w:trPr>
          <w:trHeight w:val="570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34884F" w14:textId="77777777" w:rsidR="00014087" w:rsidRPr="00B92075" w:rsidRDefault="006B7DEF" w:rsidP="00F15884">
            <w:pPr>
              <w:ind w:left="-57" w:right="-113"/>
              <w:jc w:val="center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b/>
                <w:bCs/>
                <w:color w:val="000000"/>
                <w:lang w:val="uk-UA"/>
              </w:rPr>
              <w:t>2.</w:t>
            </w:r>
            <w:r w:rsidR="00014087"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r w:rsidRPr="00B92075">
              <w:rPr>
                <w:b/>
                <w:bCs/>
                <w:color w:val="000000"/>
                <w:lang w:val="uk-UA"/>
              </w:rPr>
              <w:t xml:space="preserve">Лісові ділянки площею до 50 га, що розташовані в межах лісових масивів і мають велику розосередженість, </w:t>
            </w:r>
          </w:p>
          <w:p w14:paraId="4E5E2B32" w14:textId="77777777" w:rsidR="006B7DEF" w:rsidRPr="00B92075" w:rsidRDefault="006B7DEF" w:rsidP="00F15884">
            <w:pPr>
              <w:ind w:left="-57" w:right="-113"/>
              <w:jc w:val="center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b/>
                <w:bCs/>
                <w:color w:val="000000"/>
                <w:lang w:val="uk-UA"/>
              </w:rPr>
              <w:t>виділені як особливо захисні лісові ділянки за нормативами додатку 3 до Порядку</w:t>
            </w:r>
          </w:p>
        </w:tc>
      </w:tr>
      <w:tr w:rsidR="006B7DEF" w:rsidRPr="00B92075" w14:paraId="60DA226F" w14:textId="77777777" w:rsidTr="00014087">
        <w:trPr>
          <w:trHeight w:val="1042"/>
        </w:trPr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46B201" w14:textId="77777777" w:rsidR="006B7DEF" w:rsidRPr="00B92075" w:rsidRDefault="006B7DEF" w:rsidP="00014087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Ліси у ярах, балках і річкових долинах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2788C9" w14:textId="77777777" w:rsidR="006B7DEF" w:rsidRPr="00B92075" w:rsidRDefault="006B7DEF" w:rsidP="00014087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Лісові ділянки (смуги лісів) з крутизною схилів 25 і більше градусів, а також розташовані у ярах, на зсувних берегах балок і річкових долинах незалежно від крутизни їх схилів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583E" w14:textId="77777777" w:rsidR="006B7DEF" w:rsidRPr="00B92075" w:rsidRDefault="006B7DEF">
            <w:pPr>
              <w:jc w:val="center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11,9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1878" w14:textId="77777777" w:rsidR="00014087" w:rsidRPr="00B92075" w:rsidRDefault="006B7DEF" w:rsidP="00F15884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Вишеньківське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14:paraId="35D4742F" w14:textId="77777777" w:rsidR="00014087" w:rsidRPr="00B92075" w:rsidRDefault="006B7DEF" w:rsidP="00F15884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кв.316(вид.13),кв.318(вид.13),кв.321(вид.8),кв.325(вид.29,35)</w:t>
            </w:r>
          </w:p>
          <w:p w14:paraId="3279F894" w14:textId="77777777" w:rsidR="00014087" w:rsidRPr="00B92075" w:rsidRDefault="006B7DEF" w:rsidP="00F15884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Стовп'язьке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0C4226E0" w14:textId="77777777" w:rsidR="006B7DEF" w:rsidRPr="00B92075" w:rsidRDefault="006B7DEF" w:rsidP="00014087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кв.630(вид.8-9)</w:t>
            </w:r>
          </w:p>
        </w:tc>
      </w:tr>
      <w:tr w:rsidR="006B7DEF" w:rsidRPr="00B92075" w14:paraId="2A59DD5E" w14:textId="77777777" w:rsidTr="00A72D3E">
        <w:trPr>
          <w:trHeight w:val="7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EBF8" w14:textId="77777777" w:rsidR="006B7DEF" w:rsidRPr="00B92075" w:rsidRDefault="006B7DEF">
            <w:pPr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Разом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4554C" w14:textId="77777777" w:rsidR="006B7DEF" w:rsidRPr="00B92075" w:rsidRDefault="006B7DEF">
            <w:pPr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 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1409" w14:textId="77777777" w:rsidR="006B7DEF" w:rsidRPr="00B92075" w:rsidRDefault="006B7DEF">
            <w:pPr>
              <w:jc w:val="center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11,9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656E" w14:textId="77777777" w:rsidR="006B7DEF" w:rsidRPr="00B92075" w:rsidRDefault="006B7DEF" w:rsidP="00F15884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 </w:t>
            </w:r>
          </w:p>
        </w:tc>
      </w:tr>
      <w:tr w:rsidR="00014087" w:rsidRPr="00B92075" w14:paraId="77252565" w14:textId="77777777" w:rsidTr="00A72D3E">
        <w:trPr>
          <w:trHeight w:val="219"/>
        </w:trPr>
        <w:tc>
          <w:tcPr>
            <w:tcW w:w="211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48E1FA9" w14:textId="77777777" w:rsidR="00014087" w:rsidRPr="00B92075" w:rsidRDefault="00014087">
            <w:pPr>
              <w:rPr>
                <w:color w:val="000000"/>
                <w:lang w:val="uk-UA"/>
              </w:rPr>
            </w:pPr>
          </w:p>
        </w:tc>
        <w:tc>
          <w:tcPr>
            <w:tcW w:w="34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F4B" w14:textId="77777777" w:rsidR="00014087" w:rsidRPr="00B92075" w:rsidRDefault="00014087">
            <w:pPr>
              <w:rPr>
                <w:color w:val="000000"/>
                <w:lang w:val="uk-UA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5D457A" w14:textId="77777777" w:rsidR="00014087" w:rsidRPr="00B92075" w:rsidRDefault="00014087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2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33F1C16" w14:textId="77777777" w:rsidR="00014087" w:rsidRPr="00B92075" w:rsidRDefault="00014087" w:rsidP="00F15884">
            <w:pPr>
              <w:ind w:left="-57" w:right="-113"/>
              <w:rPr>
                <w:color w:val="000000"/>
                <w:lang w:val="uk-UA"/>
              </w:rPr>
            </w:pPr>
          </w:p>
        </w:tc>
      </w:tr>
      <w:tr w:rsidR="00A72D3E" w:rsidRPr="00B92075" w14:paraId="153277E2" w14:textId="77777777" w:rsidTr="00A72D3E">
        <w:trPr>
          <w:trHeight w:val="219"/>
        </w:trPr>
        <w:tc>
          <w:tcPr>
            <w:tcW w:w="2119" w:type="dxa"/>
            <w:shd w:val="clear" w:color="auto" w:fill="auto"/>
            <w:hideMark/>
          </w:tcPr>
          <w:p w14:paraId="671896BD" w14:textId="77777777" w:rsidR="00A72D3E" w:rsidRPr="00B92075" w:rsidRDefault="00A72D3E">
            <w:pPr>
              <w:rPr>
                <w:color w:val="000000"/>
                <w:lang w:val="uk-UA"/>
              </w:rPr>
            </w:pP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355BC506" w14:textId="77777777" w:rsidR="00A72D3E" w:rsidRPr="00B92075" w:rsidRDefault="00A72D3E">
            <w:pPr>
              <w:rPr>
                <w:color w:val="000000"/>
                <w:lang w:val="uk-UA"/>
              </w:rPr>
            </w:pPr>
          </w:p>
        </w:tc>
        <w:tc>
          <w:tcPr>
            <w:tcW w:w="1577" w:type="dxa"/>
            <w:shd w:val="clear" w:color="auto" w:fill="auto"/>
            <w:noWrap/>
            <w:hideMark/>
          </w:tcPr>
          <w:p w14:paraId="1CA25465" w14:textId="77777777" w:rsidR="00A72D3E" w:rsidRPr="00B92075" w:rsidRDefault="00A72D3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23" w:type="dxa"/>
            <w:shd w:val="clear" w:color="auto" w:fill="auto"/>
            <w:hideMark/>
          </w:tcPr>
          <w:p w14:paraId="1A8C58AC" w14:textId="77777777" w:rsidR="00A72D3E" w:rsidRPr="00B92075" w:rsidRDefault="00A72D3E" w:rsidP="00F15884">
            <w:pPr>
              <w:ind w:left="-57" w:right="-113"/>
              <w:rPr>
                <w:color w:val="000000"/>
                <w:lang w:val="uk-UA"/>
              </w:rPr>
            </w:pPr>
          </w:p>
        </w:tc>
      </w:tr>
      <w:tr w:rsidR="00A72D3E" w:rsidRPr="00B92075" w14:paraId="4B82C35B" w14:textId="77777777" w:rsidTr="00A72D3E">
        <w:trPr>
          <w:trHeight w:val="219"/>
        </w:trPr>
        <w:tc>
          <w:tcPr>
            <w:tcW w:w="2119" w:type="dxa"/>
            <w:shd w:val="clear" w:color="auto" w:fill="auto"/>
            <w:hideMark/>
          </w:tcPr>
          <w:p w14:paraId="4C2DD1D2" w14:textId="77777777" w:rsidR="00A72D3E" w:rsidRPr="00B92075" w:rsidRDefault="00A72D3E">
            <w:pPr>
              <w:rPr>
                <w:color w:val="000000"/>
                <w:lang w:val="uk-UA"/>
              </w:rPr>
            </w:pP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14D75263" w14:textId="77777777" w:rsidR="00A72D3E" w:rsidRPr="00B92075" w:rsidRDefault="00A72D3E">
            <w:pPr>
              <w:rPr>
                <w:color w:val="000000"/>
                <w:lang w:val="uk-UA"/>
              </w:rPr>
            </w:pPr>
          </w:p>
        </w:tc>
        <w:tc>
          <w:tcPr>
            <w:tcW w:w="1577" w:type="dxa"/>
            <w:shd w:val="clear" w:color="auto" w:fill="auto"/>
            <w:noWrap/>
            <w:hideMark/>
          </w:tcPr>
          <w:p w14:paraId="2380656D" w14:textId="77777777" w:rsidR="00A72D3E" w:rsidRPr="00B92075" w:rsidRDefault="00A72D3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23" w:type="dxa"/>
            <w:shd w:val="clear" w:color="auto" w:fill="auto"/>
            <w:hideMark/>
          </w:tcPr>
          <w:p w14:paraId="0FBFC8B0" w14:textId="77777777" w:rsidR="00A72D3E" w:rsidRPr="00B92075" w:rsidRDefault="00A72D3E" w:rsidP="00F15884">
            <w:pPr>
              <w:ind w:left="-57" w:right="-113"/>
              <w:rPr>
                <w:color w:val="000000"/>
                <w:lang w:val="uk-UA"/>
              </w:rPr>
            </w:pPr>
          </w:p>
        </w:tc>
      </w:tr>
      <w:tr w:rsidR="00A72D3E" w:rsidRPr="00B92075" w14:paraId="7BAF6C1C" w14:textId="77777777" w:rsidTr="00A72D3E">
        <w:trPr>
          <w:trHeight w:val="219"/>
        </w:trPr>
        <w:tc>
          <w:tcPr>
            <w:tcW w:w="2119" w:type="dxa"/>
            <w:shd w:val="clear" w:color="auto" w:fill="auto"/>
            <w:hideMark/>
          </w:tcPr>
          <w:p w14:paraId="728D5578" w14:textId="77777777" w:rsidR="00A72D3E" w:rsidRPr="00B92075" w:rsidRDefault="00A72D3E">
            <w:pPr>
              <w:rPr>
                <w:color w:val="000000"/>
                <w:lang w:val="uk-UA"/>
              </w:rPr>
            </w:pP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3314CD83" w14:textId="77777777" w:rsidR="00A72D3E" w:rsidRPr="00B92075" w:rsidRDefault="00A72D3E">
            <w:pPr>
              <w:rPr>
                <w:color w:val="000000"/>
                <w:lang w:val="uk-UA"/>
              </w:rPr>
            </w:pPr>
          </w:p>
        </w:tc>
        <w:tc>
          <w:tcPr>
            <w:tcW w:w="1577" w:type="dxa"/>
            <w:shd w:val="clear" w:color="auto" w:fill="auto"/>
            <w:noWrap/>
            <w:hideMark/>
          </w:tcPr>
          <w:p w14:paraId="401CEA3D" w14:textId="77777777" w:rsidR="00A72D3E" w:rsidRPr="00B92075" w:rsidRDefault="00A72D3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23" w:type="dxa"/>
            <w:shd w:val="clear" w:color="auto" w:fill="auto"/>
            <w:hideMark/>
          </w:tcPr>
          <w:p w14:paraId="30530339" w14:textId="77777777" w:rsidR="00A72D3E" w:rsidRPr="00B92075" w:rsidRDefault="00A72D3E" w:rsidP="00F15884">
            <w:pPr>
              <w:ind w:left="-57" w:right="-113"/>
              <w:rPr>
                <w:color w:val="000000"/>
                <w:lang w:val="uk-UA"/>
              </w:rPr>
            </w:pPr>
          </w:p>
        </w:tc>
      </w:tr>
      <w:tr w:rsidR="00A72D3E" w:rsidRPr="00B92075" w14:paraId="006A4EE4" w14:textId="77777777" w:rsidTr="00A72D3E">
        <w:trPr>
          <w:trHeight w:val="219"/>
        </w:trPr>
        <w:tc>
          <w:tcPr>
            <w:tcW w:w="2119" w:type="dxa"/>
            <w:shd w:val="clear" w:color="auto" w:fill="auto"/>
            <w:hideMark/>
          </w:tcPr>
          <w:p w14:paraId="13D3562D" w14:textId="77777777" w:rsidR="00A72D3E" w:rsidRPr="00B92075" w:rsidRDefault="00A72D3E">
            <w:pPr>
              <w:rPr>
                <w:color w:val="000000"/>
                <w:lang w:val="uk-UA"/>
              </w:rPr>
            </w:pP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2D9DB452" w14:textId="77777777" w:rsidR="00A72D3E" w:rsidRPr="00B92075" w:rsidRDefault="00A72D3E">
            <w:pPr>
              <w:rPr>
                <w:color w:val="000000"/>
                <w:lang w:val="uk-UA"/>
              </w:rPr>
            </w:pPr>
          </w:p>
        </w:tc>
        <w:tc>
          <w:tcPr>
            <w:tcW w:w="1577" w:type="dxa"/>
            <w:shd w:val="clear" w:color="auto" w:fill="auto"/>
            <w:noWrap/>
            <w:hideMark/>
          </w:tcPr>
          <w:p w14:paraId="161B7B91" w14:textId="77777777" w:rsidR="00A72D3E" w:rsidRPr="00B92075" w:rsidRDefault="00A72D3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23" w:type="dxa"/>
            <w:shd w:val="clear" w:color="auto" w:fill="auto"/>
            <w:hideMark/>
          </w:tcPr>
          <w:p w14:paraId="376031FC" w14:textId="77777777" w:rsidR="00A72D3E" w:rsidRPr="00B92075" w:rsidRDefault="00A72D3E" w:rsidP="00F15884">
            <w:pPr>
              <w:ind w:left="-57" w:right="-113"/>
              <w:rPr>
                <w:color w:val="000000"/>
                <w:lang w:val="uk-UA"/>
              </w:rPr>
            </w:pPr>
          </w:p>
        </w:tc>
      </w:tr>
      <w:tr w:rsidR="00A72D3E" w:rsidRPr="00B92075" w14:paraId="2CEE0A04" w14:textId="77777777" w:rsidTr="00A72D3E">
        <w:trPr>
          <w:trHeight w:val="219"/>
        </w:trPr>
        <w:tc>
          <w:tcPr>
            <w:tcW w:w="2119" w:type="dxa"/>
            <w:shd w:val="clear" w:color="auto" w:fill="auto"/>
            <w:hideMark/>
          </w:tcPr>
          <w:p w14:paraId="0961391A" w14:textId="77777777" w:rsidR="00A72D3E" w:rsidRPr="00B92075" w:rsidRDefault="00A72D3E">
            <w:pPr>
              <w:rPr>
                <w:color w:val="000000"/>
                <w:lang w:val="uk-UA"/>
              </w:rPr>
            </w:pPr>
          </w:p>
        </w:tc>
        <w:tc>
          <w:tcPr>
            <w:tcW w:w="3498" w:type="dxa"/>
            <w:shd w:val="clear" w:color="auto" w:fill="auto"/>
            <w:noWrap/>
            <w:vAlign w:val="bottom"/>
            <w:hideMark/>
          </w:tcPr>
          <w:p w14:paraId="71D85DBB" w14:textId="77777777" w:rsidR="00A72D3E" w:rsidRPr="00B92075" w:rsidRDefault="00A72D3E">
            <w:pPr>
              <w:rPr>
                <w:color w:val="000000"/>
                <w:lang w:val="uk-UA"/>
              </w:rPr>
            </w:pPr>
          </w:p>
        </w:tc>
        <w:tc>
          <w:tcPr>
            <w:tcW w:w="1577" w:type="dxa"/>
            <w:shd w:val="clear" w:color="auto" w:fill="auto"/>
            <w:noWrap/>
            <w:hideMark/>
          </w:tcPr>
          <w:p w14:paraId="1490B89F" w14:textId="77777777" w:rsidR="00A72D3E" w:rsidRPr="00B92075" w:rsidRDefault="00A72D3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7123" w:type="dxa"/>
            <w:shd w:val="clear" w:color="auto" w:fill="auto"/>
            <w:hideMark/>
          </w:tcPr>
          <w:p w14:paraId="0F077A5D" w14:textId="77777777" w:rsidR="00A72D3E" w:rsidRPr="00B92075" w:rsidRDefault="00A72D3E" w:rsidP="00F15884">
            <w:pPr>
              <w:ind w:left="-57" w:right="-113"/>
              <w:rPr>
                <w:color w:val="000000"/>
                <w:lang w:val="uk-UA"/>
              </w:rPr>
            </w:pPr>
          </w:p>
        </w:tc>
      </w:tr>
      <w:tr w:rsidR="00A72D3E" w:rsidRPr="00B92075" w14:paraId="68EA2931" w14:textId="77777777" w:rsidTr="00522672">
        <w:trPr>
          <w:trHeight w:val="58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031930" w14:textId="77777777" w:rsidR="00A72D3E" w:rsidRPr="00B92075" w:rsidRDefault="00A72D3E" w:rsidP="00522672">
            <w:pPr>
              <w:ind w:left="-57" w:right="-113"/>
              <w:jc w:val="center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b/>
                <w:bCs/>
                <w:color w:val="000000"/>
                <w:lang w:val="uk-UA"/>
              </w:rPr>
              <w:lastRenderedPageBreak/>
              <w:t>3. Лісові ділянки, що виконують переважно рекреаційну, санітарно-гігієнічну та оздоровчу функцію, розташовані в межах зеленої  зони, окрім лісопаркової її частини, і виділені як особливо захисні лісові ділянки за нормативами додатку 2 до Порядку</w:t>
            </w:r>
          </w:p>
        </w:tc>
      </w:tr>
      <w:tr w:rsidR="006B7DEF" w:rsidRPr="00B92075" w14:paraId="236104B3" w14:textId="77777777" w:rsidTr="00A72D3E">
        <w:trPr>
          <w:trHeight w:val="3918"/>
        </w:trPr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B2612" w14:textId="77777777" w:rsidR="006B7DEF" w:rsidRPr="00B92075" w:rsidRDefault="006B7DEF" w:rsidP="00A72D3E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Ліси навколо ліку</w:t>
            </w:r>
            <w:r w:rsidR="00A72D3E" w:rsidRPr="00B92075">
              <w:rPr>
                <w:color w:val="000000"/>
                <w:lang w:val="uk-UA"/>
              </w:rPr>
              <w:t>-</w:t>
            </w:r>
            <w:proofErr w:type="spellStart"/>
            <w:r w:rsidRPr="00B92075">
              <w:rPr>
                <w:color w:val="000000"/>
                <w:lang w:val="uk-UA"/>
              </w:rPr>
              <w:t>вально</w:t>
            </w:r>
            <w:proofErr w:type="spellEnd"/>
            <w:r w:rsidRPr="00B92075">
              <w:rPr>
                <w:color w:val="000000"/>
                <w:lang w:val="uk-UA"/>
              </w:rPr>
              <w:t xml:space="preserve">-оздоровчих об’єктів, навколо мінеральних </w:t>
            </w:r>
            <w:proofErr w:type="spellStart"/>
            <w:r w:rsidRPr="00B92075">
              <w:rPr>
                <w:color w:val="000000"/>
                <w:lang w:val="uk-UA"/>
              </w:rPr>
              <w:t>дже</w:t>
            </w:r>
            <w:r w:rsidR="00A72D3E" w:rsidRPr="00B92075">
              <w:rPr>
                <w:color w:val="000000"/>
                <w:lang w:val="uk-UA"/>
              </w:rPr>
              <w:t>-</w:t>
            </w:r>
            <w:r w:rsidRPr="00B92075">
              <w:rPr>
                <w:color w:val="000000"/>
                <w:lang w:val="uk-UA"/>
              </w:rPr>
              <w:t>рел</w:t>
            </w:r>
            <w:proofErr w:type="spellEnd"/>
            <w:r w:rsidRPr="00B92075">
              <w:rPr>
                <w:color w:val="000000"/>
                <w:lang w:val="uk-UA"/>
              </w:rPr>
              <w:t xml:space="preserve">, які </w:t>
            </w:r>
            <w:proofErr w:type="spellStart"/>
            <w:r w:rsidRPr="00B92075">
              <w:rPr>
                <w:color w:val="000000"/>
                <w:lang w:val="uk-UA"/>
              </w:rPr>
              <w:t>використо</w:t>
            </w:r>
            <w:r w:rsidR="00A72D3E" w:rsidRPr="00B92075">
              <w:rPr>
                <w:color w:val="000000"/>
                <w:lang w:val="uk-UA"/>
              </w:rPr>
              <w:t>-</w:t>
            </w:r>
            <w:r w:rsidRPr="00B92075">
              <w:rPr>
                <w:color w:val="000000"/>
                <w:lang w:val="uk-UA"/>
              </w:rPr>
              <w:t>вуються</w:t>
            </w:r>
            <w:proofErr w:type="spellEnd"/>
            <w:r w:rsidRPr="00B92075">
              <w:rPr>
                <w:color w:val="000000"/>
                <w:lang w:val="uk-UA"/>
              </w:rPr>
              <w:t xml:space="preserve"> з </w:t>
            </w:r>
            <w:proofErr w:type="spellStart"/>
            <w:r w:rsidRPr="00B92075">
              <w:rPr>
                <w:color w:val="000000"/>
                <w:lang w:val="uk-UA"/>
              </w:rPr>
              <w:t>лікуваль</w:t>
            </w:r>
            <w:r w:rsidR="00A72D3E" w:rsidRPr="00B92075">
              <w:rPr>
                <w:color w:val="000000"/>
                <w:lang w:val="uk-UA"/>
              </w:rPr>
              <w:t>-</w:t>
            </w:r>
            <w:r w:rsidRPr="00B92075">
              <w:rPr>
                <w:color w:val="000000"/>
                <w:lang w:val="uk-UA"/>
              </w:rPr>
              <w:t>ною</w:t>
            </w:r>
            <w:proofErr w:type="spellEnd"/>
            <w:r w:rsidRPr="00B92075">
              <w:rPr>
                <w:color w:val="000000"/>
                <w:lang w:val="uk-UA"/>
              </w:rPr>
              <w:t xml:space="preserve"> метою або мають перспектив</w:t>
            </w:r>
            <w:r w:rsidR="00A72D3E" w:rsidRPr="00B92075">
              <w:rPr>
                <w:color w:val="000000"/>
                <w:lang w:val="uk-UA"/>
              </w:rPr>
              <w:t>-</w:t>
            </w:r>
            <w:r w:rsidRPr="00B92075">
              <w:rPr>
                <w:color w:val="000000"/>
                <w:lang w:val="uk-UA"/>
              </w:rPr>
              <w:t>не значення.                 Ліси навколо нелінійних рекреаційних об</w:t>
            </w:r>
            <w:r w:rsidRPr="00B92075">
              <w:rPr>
                <w:rFonts w:ascii="Arial" w:hAnsi="Arial" w:cs="Arial"/>
                <w:color w:val="000000"/>
                <w:lang w:val="uk-UA"/>
              </w:rPr>
              <w:t>'</w:t>
            </w:r>
            <w:r w:rsidRPr="00B92075">
              <w:rPr>
                <w:color w:val="000000"/>
                <w:lang w:val="uk-UA"/>
              </w:rPr>
              <w:t>єктів</w:t>
            </w:r>
          </w:p>
        </w:tc>
        <w:tc>
          <w:tcPr>
            <w:tcW w:w="3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0889C" w14:textId="77777777" w:rsidR="00A72D3E" w:rsidRPr="00B92075" w:rsidRDefault="006B7DEF" w:rsidP="00A72D3E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 xml:space="preserve">Лісові ділянки радіусом 1 кілометр        </w:t>
            </w:r>
          </w:p>
          <w:p w14:paraId="42F59D1E" w14:textId="77777777" w:rsidR="006B7DEF" w:rsidRPr="00B92075" w:rsidRDefault="006B7DEF" w:rsidP="00A72D3E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Лісові ділянки радіусом 0,5 кілометра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95692" w14:textId="77777777" w:rsidR="006B7DEF" w:rsidRPr="00B92075" w:rsidRDefault="006B7DEF">
            <w:pPr>
              <w:jc w:val="center"/>
              <w:rPr>
                <w:rFonts w:ascii="Arial CYR" w:hAnsi="Arial CYR" w:cs="Arial CYR"/>
                <w:color w:val="000000"/>
                <w:lang w:val="uk-UA"/>
              </w:rPr>
            </w:pPr>
            <w:r w:rsidRPr="00B92075">
              <w:rPr>
                <w:rFonts w:ascii="Arial CYR" w:hAnsi="Arial CYR" w:cs="Arial CYR"/>
                <w:color w:val="000000"/>
                <w:lang w:val="uk-UA"/>
              </w:rPr>
              <w:t>790,6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149B" w14:textId="77777777" w:rsidR="00A72D3E" w:rsidRPr="00B92075" w:rsidRDefault="006B7DEF" w:rsidP="00F15884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Баришiвське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 </w:t>
            </w:r>
          </w:p>
          <w:p w14:paraId="34723190" w14:textId="77777777" w:rsidR="00A72D3E" w:rsidRPr="00B92075" w:rsidRDefault="006B7DEF" w:rsidP="00A72D3E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кв.89(вид.1)</w:t>
            </w:r>
          </w:p>
          <w:p w14:paraId="1BE41E15" w14:textId="77777777" w:rsidR="00A72D3E" w:rsidRPr="00B92075" w:rsidRDefault="006B7DEF" w:rsidP="00A72D3E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Березанське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1962CB05" w14:textId="77777777" w:rsidR="00A72D3E" w:rsidRPr="00B92075" w:rsidRDefault="006B7DEF" w:rsidP="00A72D3E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кв.190(вид.1,4-5,15-17,26-27),кв.191(вид.1,3)</w:t>
            </w:r>
          </w:p>
          <w:p w14:paraId="7E134BEA" w14:textId="77777777" w:rsidR="00A72D3E" w:rsidRPr="00B92075" w:rsidRDefault="006B7DEF" w:rsidP="00A72D3E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Вишеньківське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45544CB0" w14:textId="77777777" w:rsidR="00946203" w:rsidRPr="00B92075" w:rsidRDefault="006B7DEF" w:rsidP="00A72D3E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кв.279(вид.1,3-4,6,8-19,21-29),кв.280(вид.1-5,7-11,13-15,17-19),кв. 281(вид.1,7-8,10-13,15,18-20),кв. 285(вид.1-10,12-16,18,20-24),кв. 288(вид.1-15,18-21),кв. 289(вид.1-2,6-7,14),кв. 334(вид.1-3,7,9-11,13),кв.350(вид.11-16,21-24),кв.352(вид.1-3,9,20-24),кв. 354(вид.1-3),кв.357(вид.1),кв.361(вид.10-19,21),кв.362(вид.1,3-18),</w:t>
            </w:r>
          </w:p>
          <w:p w14:paraId="4E0EDF5E" w14:textId="77777777" w:rsidR="00A72D3E" w:rsidRPr="00B92075" w:rsidRDefault="006B7DEF" w:rsidP="00A72D3E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 363(вид.1-14),кв.364(вид.1,3-7,11-14),кв.365(вид.1-3)</w:t>
            </w:r>
          </w:p>
          <w:p w14:paraId="2B9BF46A" w14:textId="77777777" w:rsidR="00A72D3E" w:rsidRPr="00B92075" w:rsidRDefault="006B7DEF" w:rsidP="00A72D3E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Кийлівське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18FC4321" w14:textId="77777777" w:rsidR="00946203" w:rsidRPr="00B92075" w:rsidRDefault="006B7DEF" w:rsidP="00A72D3E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кв.370(вид.18,21),кв.371(вид.9,17-18,25-28,35-38),кв. 374(вид.9-10,28),кв. 375(вид.1-2,9,12-15),кв.426(вид.8-11),кв. 432(вид.6,21),</w:t>
            </w:r>
          </w:p>
          <w:p w14:paraId="20A7FA71" w14:textId="77777777" w:rsidR="00946203" w:rsidRPr="00B92075" w:rsidRDefault="006B7DEF" w:rsidP="00A72D3E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кв.444(вид.19,28),кв.445(вид.2-14,16-20,22,24-27,29,32),</w:t>
            </w:r>
          </w:p>
          <w:p w14:paraId="673F9664" w14:textId="77777777" w:rsidR="00946203" w:rsidRPr="00B92075" w:rsidRDefault="006B7DEF" w:rsidP="00A72D3E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кв.446(вид.8,10-12,15-20,22-25,27-30),кв.447(вид.19,23-25,27-36),</w:t>
            </w:r>
          </w:p>
          <w:p w14:paraId="0D797643" w14:textId="77777777" w:rsidR="00A72D3E" w:rsidRPr="00B92075" w:rsidRDefault="006B7DEF" w:rsidP="00A72D3E">
            <w:pPr>
              <w:ind w:left="-57" w:right="-113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 448(вид.16,21,27-29,31-35),кв.449(вид.20-23),кв.452(вид.8-10,15,</w:t>
            </w:r>
            <w:r w:rsidR="00946203" w:rsidRPr="00B92075">
              <w:rPr>
                <w:color w:val="000000"/>
                <w:lang w:val="uk-UA"/>
              </w:rPr>
              <w:t xml:space="preserve"> </w:t>
            </w:r>
            <w:r w:rsidRPr="00B92075">
              <w:rPr>
                <w:color w:val="000000"/>
                <w:lang w:val="uk-UA"/>
              </w:rPr>
              <w:t>19-20),кв.453(вид.23,25-27)</w:t>
            </w:r>
          </w:p>
          <w:p w14:paraId="07BAAC74" w14:textId="77777777" w:rsidR="00A72D3E" w:rsidRPr="00B92075" w:rsidRDefault="006B7DEF" w:rsidP="00A72D3E">
            <w:pPr>
              <w:ind w:left="-57" w:right="-113"/>
              <w:rPr>
                <w:color w:val="000000"/>
                <w:lang w:val="uk-UA"/>
              </w:rPr>
            </w:pP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Старівське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B92075">
              <w:rPr>
                <w:b/>
                <w:bCs/>
                <w:color w:val="000000"/>
                <w:lang w:val="uk-UA"/>
              </w:rPr>
              <w:t>лiсництво</w:t>
            </w:r>
            <w:proofErr w:type="spellEnd"/>
            <w:r w:rsidRPr="00B92075">
              <w:rPr>
                <w:b/>
                <w:bCs/>
                <w:color w:val="000000"/>
                <w:lang w:val="uk-UA"/>
              </w:rPr>
              <w:t xml:space="preserve">        </w:t>
            </w:r>
            <w:r w:rsidRPr="00B92075">
              <w:rPr>
                <w:color w:val="000000"/>
                <w:lang w:val="uk-UA"/>
              </w:rPr>
              <w:t xml:space="preserve"> </w:t>
            </w:r>
          </w:p>
          <w:p w14:paraId="1F7695E4" w14:textId="77777777" w:rsidR="006B7DEF" w:rsidRPr="00B92075" w:rsidRDefault="006B7DEF" w:rsidP="00946203">
            <w:pPr>
              <w:ind w:left="-57" w:right="-113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кв.513(вид.11),</w:t>
            </w:r>
          </w:p>
        </w:tc>
      </w:tr>
      <w:tr w:rsidR="006B7DEF" w:rsidRPr="00B92075" w14:paraId="0B6C697C" w14:textId="77777777" w:rsidTr="00A72D3E">
        <w:trPr>
          <w:trHeight w:val="70"/>
        </w:trPr>
        <w:tc>
          <w:tcPr>
            <w:tcW w:w="2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FE1BB2" w14:textId="77777777" w:rsidR="006B7DEF" w:rsidRPr="00B92075" w:rsidRDefault="006B7DEF">
            <w:pPr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Разом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795F3F" w14:textId="77777777" w:rsidR="006B7DEF" w:rsidRPr="00B92075" w:rsidRDefault="006B7DEF">
            <w:pPr>
              <w:jc w:val="center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47B6B9" w14:textId="77777777" w:rsidR="006B7DEF" w:rsidRPr="00B92075" w:rsidRDefault="006B7DEF">
            <w:pPr>
              <w:jc w:val="center"/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790,6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39B1F2" w14:textId="77777777" w:rsidR="006B7DEF" w:rsidRPr="00B92075" w:rsidRDefault="006B7DEF">
            <w:pPr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 </w:t>
            </w:r>
          </w:p>
        </w:tc>
      </w:tr>
      <w:tr w:rsidR="006B7DEF" w:rsidRPr="00B92075" w14:paraId="5086F424" w14:textId="77777777" w:rsidTr="00400E56">
        <w:trPr>
          <w:trHeight w:val="26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61FC" w14:textId="77777777" w:rsidR="006B7DEF" w:rsidRPr="00B92075" w:rsidRDefault="006B7DEF">
            <w:pPr>
              <w:rPr>
                <w:b/>
                <w:bCs/>
                <w:color w:val="000000"/>
                <w:lang w:val="uk-UA"/>
              </w:rPr>
            </w:pPr>
            <w:r w:rsidRPr="00B92075">
              <w:rPr>
                <w:b/>
                <w:bCs/>
                <w:color w:val="000000"/>
                <w:lang w:val="uk-UA"/>
              </w:rPr>
              <w:t>Усього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D344" w14:textId="77777777" w:rsidR="006B7DEF" w:rsidRPr="00B92075" w:rsidRDefault="006B7DEF">
            <w:pPr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C5ED" w14:textId="77777777" w:rsidR="006B7DEF" w:rsidRPr="00B92075" w:rsidRDefault="006B7DE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B92075">
              <w:rPr>
                <w:b/>
                <w:bCs/>
                <w:color w:val="000000"/>
                <w:lang w:val="uk-UA"/>
              </w:rPr>
              <w:t>4235,5</w:t>
            </w:r>
          </w:p>
        </w:tc>
        <w:tc>
          <w:tcPr>
            <w:tcW w:w="7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CD010" w14:textId="77777777" w:rsidR="006B7DEF" w:rsidRPr="00B92075" w:rsidRDefault="006B7DEF">
            <w:pPr>
              <w:rPr>
                <w:color w:val="000000"/>
                <w:lang w:val="uk-UA"/>
              </w:rPr>
            </w:pPr>
            <w:r w:rsidRPr="00B92075">
              <w:rPr>
                <w:color w:val="000000"/>
                <w:lang w:val="uk-UA"/>
              </w:rPr>
              <w:t> </w:t>
            </w:r>
          </w:p>
        </w:tc>
      </w:tr>
    </w:tbl>
    <w:p w14:paraId="6450EC82" w14:textId="77777777" w:rsidR="00536424" w:rsidRPr="00B92075" w:rsidRDefault="00536424" w:rsidP="006E17CF">
      <w:pPr>
        <w:ind w:left="-57" w:right="-170"/>
        <w:rPr>
          <w:rFonts w:eastAsia="Calibri"/>
          <w:b/>
          <w:bCs/>
          <w:color w:val="000000"/>
          <w:lang w:val="uk-UA" w:eastAsia="uk-UA"/>
        </w:rPr>
      </w:pPr>
    </w:p>
    <w:p w14:paraId="0F8E127E" w14:textId="77777777" w:rsidR="00536424" w:rsidRPr="00B92075" w:rsidRDefault="00536424" w:rsidP="00436BD7">
      <w:pPr>
        <w:jc w:val="center"/>
        <w:rPr>
          <w:rFonts w:eastAsia="Calibri"/>
          <w:b/>
          <w:bCs/>
          <w:color w:val="000000"/>
          <w:sz w:val="20"/>
          <w:szCs w:val="20"/>
          <w:lang w:val="uk-UA" w:eastAsia="uk-UA"/>
        </w:rPr>
      </w:pPr>
    </w:p>
    <w:sectPr w:rsidR="00536424" w:rsidRPr="00B92075" w:rsidSect="00F56E55">
      <w:headerReference w:type="default" r:id="rId8"/>
      <w:pgSz w:w="16838" w:h="11906" w:orient="landscape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056F" w14:textId="77777777" w:rsidR="00657668" w:rsidRDefault="00657668" w:rsidP="00232B4C">
      <w:r>
        <w:separator/>
      </w:r>
    </w:p>
  </w:endnote>
  <w:endnote w:type="continuationSeparator" w:id="0">
    <w:p w14:paraId="30B1D063" w14:textId="77777777" w:rsidR="00657668" w:rsidRDefault="00657668" w:rsidP="0023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33B25" w14:textId="77777777" w:rsidR="00657668" w:rsidRDefault="00657668" w:rsidP="00232B4C">
      <w:r>
        <w:separator/>
      </w:r>
    </w:p>
  </w:footnote>
  <w:footnote w:type="continuationSeparator" w:id="0">
    <w:p w14:paraId="2865B16B" w14:textId="77777777" w:rsidR="00657668" w:rsidRDefault="00657668" w:rsidP="00232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EF03" w14:textId="77777777" w:rsidR="00BF737F" w:rsidRPr="00A23787" w:rsidRDefault="00657668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56FB">
      <w:rPr>
        <w:noProof/>
      </w:rPr>
      <w:t>12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419B7"/>
    <w:multiLevelType w:val="hybridMultilevel"/>
    <w:tmpl w:val="6158E026"/>
    <w:lvl w:ilvl="0" w:tplc="D176567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33D"/>
    <w:rsid w:val="00014087"/>
    <w:rsid w:val="000215F6"/>
    <w:rsid w:val="000327F3"/>
    <w:rsid w:val="00044EF3"/>
    <w:rsid w:val="0006040C"/>
    <w:rsid w:val="0006091D"/>
    <w:rsid w:val="00072E06"/>
    <w:rsid w:val="00074712"/>
    <w:rsid w:val="00080609"/>
    <w:rsid w:val="00087B5F"/>
    <w:rsid w:val="000964E5"/>
    <w:rsid w:val="000B193A"/>
    <w:rsid w:val="000B4BC5"/>
    <w:rsid w:val="000B719C"/>
    <w:rsid w:val="000D1BEF"/>
    <w:rsid w:val="000F155A"/>
    <w:rsid w:val="0011526A"/>
    <w:rsid w:val="00122E0A"/>
    <w:rsid w:val="00131EB7"/>
    <w:rsid w:val="00145647"/>
    <w:rsid w:val="001513A0"/>
    <w:rsid w:val="0015659E"/>
    <w:rsid w:val="00157A1F"/>
    <w:rsid w:val="001668AB"/>
    <w:rsid w:val="00166EDD"/>
    <w:rsid w:val="00175CDA"/>
    <w:rsid w:val="001774A7"/>
    <w:rsid w:val="001827BC"/>
    <w:rsid w:val="001A58A0"/>
    <w:rsid w:val="001B7615"/>
    <w:rsid w:val="001C7B7A"/>
    <w:rsid w:val="001D331C"/>
    <w:rsid w:val="001E424B"/>
    <w:rsid w:val="00211279"/>
    <w:rsid w:val="00232B4C"/>
    <w:rsid w:val="0025085D"/>
    <w:rsid w:val="002512A4"/>
    <w:rsid w:val="00275A6B"/>
    <w:rsid w:val="00282733"/>
    <w:rsid w:val="00283514"/>
    <w:rsid w:val="00283A87"/>
    <w:rsid w:val="0029283C"/>
    <w:rsid w:val="00293C99"/>
    <w:rsid w:val="00297FD9"/>
    <w:rsid w:val="002A28C6"/>
    <w:rsid w:val="002A752C"/>
    <w:rsid w:val="002B233D"/>
    <w:rsid w:val="002C0BC7"/>
    <w:rsid w:val="002D4330"/>
    <w:rsid w:val="002E4A4D"/>
    <w:rsid w:val="002F1BC2"/>
    <w:rsid w:val="002F382F"/>
    <w:rsid w:val="003137CB"/>
    <w:rsid w:val="003410D2"/>
    <w:rsid w:val="00352324"/>
    <w:rsid w:val="00355960"/>
    <w:rsid w:val="003621D7"/>
    <w:rsid w:val="00365592"/>
    <w:rsid w:val="003704F1"/>
    <w:rsid w:val="00385F79"/>
    <w:rsid w:val="00396A53"/>
    <w:rsid w:val="00396EF1"/>
    <w:rsid w:val="003A1F26"/>
    <w:rsid w:val="003D4CEB"/>
    <w:rsid w:val="00400E56"/>
    <w:rsid w:val="00411928"/>
    <w:rsid w:val="004168D2"/>
    <w:rsid w:val="00436BD7"/>
    <w:rsid w:val="00437AA2"/>
    <w:rsid w:val="004565DD"/>
    <w:rsid w:val="0045690A"/>
    <w:rsid w:val="00472799"/>
    <w:rsid w:val="0049026B"/>
    <w:rsid w:val="00493843"/>
    <w:rsid w:val="004B098E"/>
    <w:rsid w:val="004D2AAA"/>
    <w:rsid w:val="004F5F8F"/>
    <w:rsid w:val="00506807"/>
    <w:rsid w:val="00515F26"/>
    <w:rsid w:val="00536424"/>
    <w:rsid w:val="0053793F"/>
    <w:rsid w:val="0055067D"/>
    <w:rsid w:val="005617D5"/>
    <w:rsid w:val="00573805"/>
    <w:rsid w:val="0057414A"/>
    <w:rsid w:val="005829F6"/>
    <w:rsid w:val="005B00C6"/>
    <w:rsid w:val="005B06D8"/>
    <w:rsid w:val="005B5984"/>
    <w:rsid w:val="005C39A0"/>
    <w:rsid w:val="005D3C09"/>
    <w:rsid w:val="00600DD5"/>
    <w:rsid w:val="006033B5"/>
    <w:rsid w:val="00625493"/>
    <w:rsid w:val="00636C32"/>
    <w:rsid w:val="006415B8"/>
    <w:rsid w:val="00647351"/>
    <w:rsid w:val="00657668"/>
    <w:rsid w:val="00666160"/>
    <w:rsid w:val="00686423"/>
    <w:rsid w:val="006A3219"/>
    <w:rsid w:val="006B4361"/>
    <w:rsid w:val="006B7DEF"/>
    <w:rsid w:val="006C36E3"/>
    <w:rsid w:val="006C5006"/>
    <w:rsid w:val="006E17CF"/>
    <w:rsid w:val="006F26C6"/>
    <w:rsid w:val="00702314"/>
    <w:rsid w:val="00712213"/>
    <w:rsid w:val="007150E8"/>
    <w:rsid w:val="00745022"/>
    <w:rsid w:val="00751FF4"/>
    <w:rsid w:val="00764856"/>
    <w:rsid w:val="007A7CDC"/>
    <w:rsid w:val="007C6988"/>
    <w:rsid w:val="007E5FF9"/>
    <w:rsid w:val="007F0142"/>
    <w:rsid w:val="0080377C"/>
    <w:rsid w:val="008041FF"/>
    <w:rsid w:val="00813724"/>
    <w:rsid w:val="00822952"/>
    <w:rsid w:val="0082362E"/>
    <w:rsid w:val="008256C1"/>
    <w:rsid w:val="008356FB"/>
    <w:rsid w:val="008538F6"/>
    <w:rsid w:val="008556F0"/>
    <w:rsid w:val="00870121"/>
    <w:rsid w:val="008A26D1"/>
    <w:rsid w:val="008B018B"/>
    <w:rsid w:val="008D0172"/>
    <w:rsid w:val="008E32EE"/>
    <w:rsid w:val="008E4346"/>
    <w:rsid w:val="008F4676"/>
    <w:rsid w:val="0090265F"/>
    <w:rsid w:val="00916EB8"/>
    <w:rsid w:val="00931202"/>
    <w:rsid w:val="00934F40"/>
    <w:rsid w:val="009414DB"/>
    <w:rsid w:val="00946203"/>
    <w:rsid w:val="0095202E"/>
    <w:rsid w:val="009606D6"/>
    <w:rsid w:val="0096430B"/>
    <w:rsid w:val="00973AC5"/>
    <w:rsid w:val="00984AE1"/>
    <w:rsid w:val="00984BFA"/>
    <w:rsid w:val="0098696F"/>
    <w:rsid w:val="009C3ED4"/>
    <w:rsid w:val="009C4777"/>
    <w:rsid w:val="009C4B03"/>
    <w:rsid w:val="00A142EF"/>
    <w:rsid w:val="00A1566E"/>
    <w:rsid w:val="00A17602"/>
    <w:rsid w:val="00A21BFF"/>
    <w:rsid w:val="00A229A5"/>
    <w:rsid w:val="00A23787"/>
    <w:rsid w:val="00A27C9C"/>
    <w:rsid w:val="00A40459"/>
    <w:rsid w:val="00A5389D"/>
    <w:rsid w:val="00A56A12"/>
    <w:rsid w:val="00A62B5F"/>
    <w:rsid w:val="00A72D3E"/>
    <w:rsid w:val="00A733FE"/>
    <w:rsid w:val="00A77A09"/>
    <w:rsid w:val="00A85926"/>
    <w:rsid w:val="00A96AEA"/>
    <w:rsid w:val="00AF15CC"/>
    <w:rsid w:val="00AF2C95"/>
    <w:rsid w:val="00B02F71"/>
    <w:rsid w:val="00B21E30"/>
    <w:rsid w:val="00B332FE"/>
    <w:rsid w:val="00B41093"/>
    <w:rsid w:val="00B437A6"/>
    <w:rsid w:val="00B62A12"/>
    <w:rsid w:val="00B73464"/>
    <w:rsid w:val="00B86B44"/>
    <w:rsid w:val="00B92075"/>
    <w:rsid w:val="00B9735B"/>
    <w:rsid w:val="00BA1D53"/>
    <w:rsid w:val="00BA37C5"/>
    <w:rsid w:val="00BC1171"/>
    <w:rsid w:val="00BC1BB5"/>
    <w:rsid w:val="00BC5436"/>
    <w:rsid w:val="00BF706D"/>
    <w:rsid w:val="00BF737F"/>
    <w:rsid w:val="00C02CBF"/>
    <w:rsid w:val="00C0612C"/>
    <w:rsid w:val="00C11917"/>
    <w:rsid w:val="00C406CF"/>
    <w:rsid w:val="00C71A1A"/>
    <w:rsid w:val="00C72201"/>
    <w:rsid w:val="00C912A5"/>
    <w:rsid w:val="00CB073C"/>
    <w:rsid w:val="00CD3534"/>
    <w:rsid w:val="00D04891"/>
    <w:rsid w:val="00D16FC6"/>
    <w:rsid w:val="00D26126"/>
    <w:rsid w:val="00D26F53"/>
    <w:rsid w:val="00D61DCE"/>
    <w:rsid w:val="00D74E35"/>
    <w:rsid w:val="00D7546D"/>
    <w:rsid w:val="00D8207A"/>
    <w:rsid w:val="00D86F83"/>
    <w:rsid w:val="00DA19D1"/>
    <w:rsid w:val="00DA553D"/>
    <w:rsid w:val="00DB23FB"/>
    <w:rsid w:val="00DB558E"/>
    <w:rsid w:val="00DD785D"/>
    <w:rsid w:val="00DF573E"/>
    <w:rsid w:val="00E0023C"/>
    <w:rsid w:val="00E03DF8"/>
    <w:rsid w:val="00E042D1"/>
    <w:rsid w:val="00E14FA3"/>
    <w:rsid w:val="00E16A46"/>
    <w:rsid w:val="00E31A84"/>
    <w:rsid w:val="00E35BFC"/>
    <w:rsid w:val="00E44AEC"/>
    <w:rsid w:val="00E47D83"/>
    <w:rsid w:val="00E63C37"/>
    <w:rsid w:val="00E828EF"/>
    <w:rsid w:val="00E82D35"/>
    <w:rsid w:val="00E97D6C"/>
    <w:rsid w:val="00EA2A9E"/>
    <w:rsid w:val="00EA36EA"/>
    <w:rsid w:val="00EA3DF0"/>
    <w:rsid w:val="00EB3F8C"/>
    <w:rsid w:val="00EB7F73"/>
    <w:rsid w:val="00EC1E87"/>
    <w:rsid w:val="00EC6753"/>
    <w:rsid w:val="00F07452"/>
    <w:rsid w:val="00F122F2"/>
    <w:rsid w:val="00F1356A"/>
    <w:rsid w:val="00F15884"/>
    <w:rsid w:val="00F3695D"/>
    <w:rsid w:val="00F4449C"/>
    <w:rsid w:val="00F450EB"/>
    <w:rsid w:val="00F5270D"/>
    <w:rsid w:val="00F56E55"/>
    <w:rsid w:val="00F613A6"/>
    <w:rsid w:val="00F75A18"/>
    <w:rsid w:val="00F8054F"/>
    <w:rsid w:val="00F90271"/>
    <w:rsid w:val="00F92EEE"/>
    <w:rsid w:val="00F96F6E"/>
    <w:rsid w:val="00FB0023"/>
    <w:rsid w:val="00FB16B2"/>
    <w:rsid w:val="00FD0EDC"/>
    <w:rsid w:val="00FD6027"/>
    <w:rsid w:val="00FD673B"/>
    <w:rsid w:val="00FD69AC"/>
    <w:rsid w:val="00FF093B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49D26"/>
  <w15:docId w15:val="{33EE4D4D-9CA0-44AA-8D4B-5ACDC7BB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33D"/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B233D"/>
    <w:pPr>
      <w:jc w:val="center"/>
    </w:pPr>
    <w:rPr>
      <w:lang w:val="uk-UA"/>
    </w:rPr>
  </w:style>
  <w:style w:type="character" w:customStyle="1" w:styleId="a4">
    <w:name w:val="Основний текст Знак"/>
    <w:basedOn w:val="a0"/>
    <w:link w:val="a3"/>
    <w:uiPriority w:val="99"/>
    <w:locked/>
    <w:rsid w:val="002B233D"/>
    <w:rPr>
      <w:rFonts w:eastAsia="Times New Roman"/>
      <w:color w:val="auto"/>
      <w:lang w:val="uk-UA" w:eastAsia="ru-RU"/>
    </w:rPr>
  </w:style>
  <w:style w:type="paragraph" w:styleId="a5">
    <w:name w:val="Body Text Indent"/>
    <w:basedOn w:val="a"/>
    <w:link w:val="a6"/>
    <w:uiPriority w:val="99"/>
    <w:rsid w:val="002B233D"/>
    <w:pPr>
      <w:ind w:firstLine="709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uiPriority w:val="99"/>
    <w:locked/>
    <w:rsid w:val="002B233D"/>
    <w:rPr>
      <w:rFonts w:eastAsia="Times New Roman"/>
      <w:color w:val="auto"/>
      <w:lang w:val="uk-UA" w:eastAsia="ru-RU"/>
    </w:rPr>
  </w:style>
  <w:style w:type="paragraph" w:styleId="a7">
    <w:name w:val="List Paragraph"/>
    <w:basedOn w:val="a"/>
    <w:uiPriority w:val="99"/>
    <w:qFormat/>
    <w:rsid w:val="0045690A"/>
    <w:pPr>
      <w:ind w:left="720"/>
    </w:pPr>
  </w:style>
  <w:style w:type="table" w:styleId="a8">
    <w:name w:val="Table Grid"/>
    <w:basedOn w:val="a1"/>
    <w:uiPriority w:val="99"/>
    <w:rsid w:val="002A75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rsid w:val="00232B4C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232B4C"/>
    <w:rPr>
      <w:rFonts w:eastAsia="Times New Roman"/>
      <w:color w:val="auto"/>
      <w:lang w:eastAsia="ru-RU"/>
    </w:rPr>
  </w:style>
  <w:style w:type="paragraph" w:styleId="ab">
    <w:name w:val="footer"/>
    <w:basedOn w:val="a"/>
    <w:link w:val="ac"/>
    <w:uiPriority w:val="99"/>
    <w:semiHidden/>
    <w:rsid w:val="00232B4C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locked/>
    <w:rsid w:val="00232B4C"/>
    <w:rPr>
      <w:rFonts w:eastAsia="Times New Roman"/>
      <w:color w:val="auto"/>
      <w:lang w:eastAsia="ru-RU"/>
    </w:rPr>
  </w:style>
  <w:style w:type="character" w:customStyle="1" w:styleId="rvts0">
    <w:name w:val="rvts0"/>
    <w:basedOn w:val="a0"/>
    <w:uiPriority w:val="99"/>
    <w:rsid w:val="001D331C"/>
  </w:style>
  <w:style w:type="character" w:customStyle="1" w:styleId="rvts40">
    <w:name w:val="rvts40"/>
    <w:basedOn w:val="a0"/>
    <w:uiPriority w:val="99"/>
    <w:rsid w:val="0090265F"/>
  </w:style>
  <w:style w:type="paragraph" w:styleId="ad">
    <w:name w:val="Balloon Text"/>
    <w:basedOn w:val="a"/>
    <w:link w:val="ae"/>
    <w:uiPriority w:val="99"/>
    <w:semiHidden/>
    <w:unhideWhenUsed/>
    <w:rsid w:val="00686423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86423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f">
    <w:name w:val="Hyperlink"/>
    <w:basedOn w:val="a0"/>
    <w:uiPriority w:val="99"/>
    <w:unhideWhenUsed/>
    <w:rsid w:val="000D1BEF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D1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F4A8A-FE7D-467E-8938-3618B6D7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15</Pages>
  <Words>13100</Words>
  <Characters>7468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Kozak J</cp:lastModifiedBy>
  <cp:revision>26</cp:revision>
  <cp:lastPrinted>2025-12-08T06:59:00Z</cp:lastPrinted>
  <dcterms:created xsi:type="dcterms:W3CDTF">2026-04-10T09:03:00Z</dcterms:created>
  <dcterms:modified xsi:type="dcterms:W3CDTF">2026-06-15T13:28:00Z</dcterms:modified>
</cp:coreProperties>
</file>